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E7761" w14:textId="059D4DF3" w:rsidR="00A76E29" w:rsidRPr="00A76E29" w:rsidRDefault="00A76E29" w:rsidP="00A76E2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6E29">
        <w:rPr>
          <w:rFonts w:asciiTheme="minorHAnsi" w:hAnsiTheme="minorHAnsi" w:cstheme="minorHAnsi"/>
          <w:b/>
          <w:bCs/>
          <w:sz w:val="22"/>
          <w:szCs w:val="22"/>
        </w:rPr>
        <w:t>Informuojame, kad vadovaujantis STR 1.04.04:2017 „Statinio projektavimas, projekto ekspertizė“ VIII skyriaus „Visuomenės informavimas apie numatomą statinių (jų dalių) projektavimą ir</w:t>
      </w:r>
      <w:r w:rsidRPr="00A76E29">
        <w:rPr>
          <w:rFonts w:asciiTheme="minorHAnsi" w:hAnsiTheme="minorHAnsi" w:cstheme="minorHAnsi"/>
          <w:b/>
          <w:bCs/>
          <w:sz w:val="22"/>
          <w:szCs w:val="22"/>
        </w:rPr>
        <w:cr/>
        <w:t xml:space="preserve">visuomenės dalyvavimas svarstant statinių (jų dalių) projektinius pasiūlymus“ nuostatomis parengti </w:t>
      </w:r>
      <w:r w:rsidR="006F2CFF" w:rsidRPr="006F2CFF">
        <w:rPr>
          <w:rFonts w:asciiTheme="minorHAnsi" w:hAnsiTheme="minorHAnsi" w:cstheme="minorHAnsi"/>
          <w:b/>
          <w:bCs/>
          <w:sz w:val="22"/>
          <w:szCs w:val="22"/>
        </w:rPr>
        <w:t>Administracinio (administracinių pastatų paskirties grupė) pastato (5.1), Žema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ičių pl. 25A, Kaune</w:t>
      </w:r>
      <w:r w:rsidR="00A33657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projektiniai pasiūlymai</w:t>
      </w:r>
    </w:p>
    <w:p w14:paraId="273240EB" w14:textId="53C68250" w:rsidR="00A33657" w:rsidRDefault="00DC2122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sz w:val="22"/>
          <w:szCs w:val="22"/>
          <w:u w:val="single"/>
        </w:rPr>
        <w:t>Statinio projekto pavadinimas:</w:t>
      </w:r>
      <w:r w:rsidRPr="00A33657">
        <w:rPr>
          <w:rFonts w:asciiTheme="minorHAnsi" w:hAnsiTheme="minorHAnsi" w:cstheme="minorHAnsi"/>
          <w:sz w:val="22"/>
          <w:szCs w:val="22"/>
        </w:rPr>
        <w:t xml:space="preserve"> </w:t>
      </w:r>
      <w:r w:rsidR="006F2CFF" w:rsidRPr="006F2CFF">
        <w:rPr>
          <w:rFonts w:asciiTheme="minorHAnsi" w:hAnsiTheme="minorHAnsi" w:cstheme="minorHAnsi"/>
          <w:b/>
          <w:bCs/>
          <w:sz w:val="22"/>
          <w:szCs w:val="22"/>
        </w:rPr>
        <w:t>Administracinio (administracinių pastatų paskirties grupė) pastato (5.1), Žemaičių pl. 25A, Kaune, statybos projektas</w:t>
      </w:r>
    </w:p>
    <w:p w14:paraId="74254C1F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1F11B1" w14:textId="3A4A1BFE" w:rsidR="00A33657" w:rsidRDefault="002E5434" w:rsidP="00A336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33657">
        <w:rPr>
          <w:rFonts w:asciiTheme="minorHAnsi" w:hAnsiTheme="minorHAnsi" w:cstheme="minorHAnsi"/>
          <w:sz w:val="22"/>
          <w:szCs w:val="22"/>
          <w:u w:val="single"/>
        </w:rPr>
        <w:t>Statinio statybvietės adresas ir žemės sklypo kadastrinis numeris:</w:t>
      </w:r>
      <w:r w:rsidRPr="00A33657">
        <w:rPr>
          <w:rFonts w:asciiTheme="minorHAnsi" w:hAnsiTheme="minorHAnsi" w:cstheme="minorHAnsi"/>
          <w:sz w:val="22"/>
          <w:szCs w:val="22"/>
        </w:rPr>
        <w:t xml:space="preserve"> 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Kauno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. sav.,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Žemaičių pl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 xml:space="preserve">1901/0015:85 Kauno m. </w:t>
      </w:r>
      <w:proofErr w:type="spellStart"/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>k.v</w:t>
      </w:r>
      <w:proofErr w:type="spellEnd"/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>.</w:t>
      </w:r>
    </w:p>
    <w:p w14:paraId="389F7CB4" w14:textId="77777777" w:rsidR="00A33657" w:rsidRP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2DB84C" w14:textId="5544A9DE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sz w:val="22"/>
          <w:szCs w:val="22"/>
          <w:u w:val="single"/>
        </w:rPr>
        <w:t>Statinio numatoma pagrindinė naudojimo paskirtis (pagal STR 1.01.03:2017):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 xml:space="preserve"> 5.1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administracinės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paskirties pastatai</w:t>
      </w:r>
    </w:p>
    <w:p w14:paraId="01F7CA6D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55F67" w14:textId="77777777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sz w:val="22"/>
          <w:szCs w:val="22"/>
          <w:u w:val="single"/>
        </w:rPr>
        <w:t>Statinio statybos rūšis (pagal STR 1.01.08:2002 „Statinio statybos rūšys“):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7.1. naujo statinio statyba</w:t>
      </w:r>
    </w:p>
    <w:p w14:paraId="401D9D62" w14:textId="77777777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t>Žemės sklypo esama pagrindinė naudojimo paskirtis ir būdas: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Kita; komercinės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paskirties objektų teritorijos</w:t>
      </w:r>
    </w:p>
    <w:p w14:paraId="204A8823" w14:textId="49C014B8" w:rsidR="000379BD" w:rsidRPr="000379BD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t>Projektinius pasiūlymus parengusio projektuotojo (juridinio ar fizinio asmens) įgalioto atstovo (-ų), galinčio informuoti apie projektinius pasiūlymus vardas, pavardė, telefono numeris ir elektroninio pašto adresas:</w:t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cr/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 xml:space="preserve">MB NEW FOLDER, </w:t>
      </w:r>
    </w:p>
    <w:p w14:paraId="6D3E9E16" w14:textId="13C158D5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t>Andrius Gabrys, mob. +370 657 71888, paštas: andrius@</w:t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>newfolder.lt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t>Projektinius pasiūlymus parengusio statinio architekto (autoriaus) (vardas, pavardė, elektroninio pašto adresas):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Andrius Gabrys, el. paštas: </w:t>
      </w:r>
      <w:r w:rsidR="000379BD" w:rsidRPr="00A33657">
        <w:rPr>
          <w:rFonts w:asciiTheme="minorHAnsi" w:hAnsiTheme="minorHAnsi" w:cstheme="minorHAnsi"/>
          <w:b/>
          <w:bCs/>
          <w:sz w:val="22"/>
          <w:szCs w:val="22"/>
        </w:rPr>
        <w:t>andrius@</w:t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>newfolder.lt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="007B2EA5" w:rsidRPr="00B97F4A">
        <w:rPr>
          <w:rFonts w:ascii="Calibri" w:hAnsi="Calibri" w:cs="Calibri"/>
          <w:sz w:val="22"/>
          <w:szCs w:val="22"/>
          <w:u w:val="single"/>
        </w:rPr>
        <w:t>Statytojas (</w:t>
      </w:r>
      <w:r w:rsidR="006F2CFF">
        <w:rPr>
          <w:rFonts w:ascii="Calibri" w:hAnsi="Calibri" w:cs="Calibri"/>
          <w:sz w:val="22"/>
          <w:szCs w:val="22"/>
          <w:u w:val="single"/>
        </w:rPr>
        <w:t>fizinis</w:t>
      </w:r>
      <w:r w:rsidR="00A33657" w:rsidRPr="00B97F4A">
        <w:rPr>
          <w:rFonts w:ascii="Calibri" w:hAnsi="Calibri" w:cs="Calibri"/>
          <w:sz w:val="22"/>
          <w:szCs w:val="22"/>
          <w:u w:val="single"/>
        </w:rPr>
        <w:t xml:space="preserve"> asmuo</w:t>
      </w:r>
      <w:r w:rsidR="007B2EA5" w:rsidRPr="00B97F4A">
        <w:rPr>
          <w:rFonts w:ascii="Calibri" w:hAnsi="Calibri" w:cs="Calibri"/>
          <w:sz w:val="22"/>
          <w:szCs w:val="22"/>
          <w:u w:val="single"/>
        </w:rPr>
        <w:t>):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R. M., Š. M.</w:t>
      </w:r>
    </w:p>
    <w:p w14:paraId="14051AA0" w14:textId="2F84979E" w:rsidR="009D453C" w:rsidRP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bCs/>
          <w:szCs w:val="20"/>
          <w:lang w:eastAsia="en-US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t>Susipažinimo su projektiniais pasiūlymais adresas, telefono numeris, savivaldybės interneto svetainės adresas: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iki viešo susirinkimo galima teikti projektuotojui pasiūlymus, pastabas. Galite gauti informaciją, 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  <w:t xml:space="preserve">susipažinti su dokumentacija, bei teikti pasiūlymus dėl rengiamo projekto raštu, adresu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Kanto g. 25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, Kaunas, arba el. paštu: </w:t>
      </w:r>
      <w:proofErr w:type="spellStart"/>
      <w:r w:rsidRPr="00A33657">
        <w:rPr>
          <w:rFonts w:asciiTheme="minorHAnsi" w:hAnsiTheme="minorHAnsi" w:cstheme="minorHAnsi"/>
          <w:b/>
          <w:bCs/>
          <w:sz w:val="22"/>
          <w:szCs w:val="22"/>
        </w:rPr>
        <w:t>andrius@newfolder.lt</w:t>
      </w:r>
      <w:proofErr w:type="spellEnd"/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, mob.: +37065771888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</w:p>
    <w:p w14:paraId="78CFFBA5" w14:textId="316F3458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</w:pPr>
      <w:r w:rsidRPr="00A33657">
        <w:rPr>
          <w:rFonts w:asciiTheme="minorHAnsi" w:hAnsiTheme="minorHAnsi" w:cstheme="minorHAnsi"/>
          <w:bCs/>
          <w:sz w:val="22"/>
          <w:szCs w:val="22"/>
          <w:u w:val="single"/>
        </w:rPr>
        <w:t>Susipažinti  su  projektiniais  pasiūlymais  galima  Kauno  miesto  savivaldybės  internetiniame puslapyje:</w:t>
      </w:r>
      <w:r w:rsidR="00A33657" w:rsidRPr="00A3365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hyperlink r:id="rId7" w:history="1">
        <w:r w:rsidR="00B97F4A" w:rsidRPr="00B97F4A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https://www.kaunas.lt/urbanistika/statiniu-projektavimas/viesinami-statiniu-projektiniai-pasiulymai/</w:t>
        </w:r>
      </w:hyperlink>
    </w:p>
    <w:p w14:paraId="19B01D5B" w14:textId="77777777" w:rsidR="00B97F4A" w:rsidRPr="00365342" w:rsidRDefault="00B97F4A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B156B4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526C2" w14:textId="1E9A398A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sz w:val="22"/>
          <w:szCs w:val="22"/>
          <w:u w:val="single"/>
        </w:rPr>
        <w:t>Informacija, iki kada ir kaip iki viešo susirinkimo visuomenės atstovai projektuotojui gali teikti pasiūlymus dėl projektinių pasiūlymų: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Informacija teikiama ir kre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ipimaisi raštu priimami iki 2025 m.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 xml:space="preserve"> gruodžio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 xml:space="preserve">mėn. </w:t>
      </w:r>
      <w:r w:rsidR="00675671">
        <w:rPr>
          <w:rFonts w:asciiTheme="minorHAnsi" w:hAnsiTheme="minorHAnsi" w:cstheme="minorHAnsi"/>
          <w:b/>
          <w:bCs/>
          <w:sz w:val="22"/>
          <w:szCs w:val="22"/>
        </w:rPr>
        <w:t>15</w:t>
      </w:r>
      <w:bookmarkStart w:id="0" w:name="_GoBack"/>
      <w:bookmarkEnd w:id="0"/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d.</w:t>
      </w:r>
    </w:p>
    <w:p w14:paraId="4E5F5474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C8080F6" w14:textId="097DF948" w:rsidR="006F2CFF" w:rsidRPr="006F2CFF" w:rsidRDefault="002616A8" w:rsidP="006F2CFF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3657">
        <w:rPr>
          <w:rFonts w:cstheme="minorHAnsi"/>
          <w:u w:val="single"/>
        </w:rPr>
        <w:t>Kur ir kada vyks viešas susirinkimas (adresas, laikas):</w:t>
      </w:r>
      <w:r w:rsidR="00A33657">
        <w:rPr>
          <w:rFonts w:cstheme="minorHAnsi"/>
          <w:b/>
          <w:bCs/>
        </w:rPr>
        <w:t xml:space="preserve"> </w:t>
      </w:r>
      <w:r w:rsidR="00365342">
        <w:rPr>
          <w:rFonts w:cstheme="minorHAnsi"/>
          <w:b/>
          <w:bCs/>
        </w:rPr>
        <w:t>Viešasis susirinkimas į</w:t>
      </w:r>
      <w:r w:rsidRPr="00A33657">
        <w:rPr>
          <w:rFonts w:cstheme="minorHAnsi"/>
          <w:b/>
          <w:bCs/>
        </w:rPr>
        <w:t>vyks</w:t>
      </w:r>
      <w:r w:rsidR="00365342" w:rsidRPr="00365342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="00365342" w:rsidRPr="00365342">
        <w:rPr>
          <w:rFonts w:cstheme="minorHAnsi"/>
          <w:b/>
          <w:color w:val="111111"/>
          <w:shd w:val="clear" w:color="auto" w:fill="FFFFFF"/>
        </w:rPr>
        <w:t>nuotoliniu būdu</w:t>
      </w:r>
      <w:r w:rsidRPr="00A33657">
        <w:rPr>
          <w:rFonts w:cstheme="minorHAnsi"/>
          <w:b/>
          <w:bCs/>
        </w:rPr>
        <w:t xml:space="preserve"> 2022-</w:t>
      </w:r>
      <w:r w:rsidR="00365342">
        <w:rPr>
          <w:rFonts w:cstheme="minorHAnsi"/>
          <w:b/>
          <w:bCs/>
        </w:rPr>
        <w:t>1</w:t>
      </w:r>
      <w:r w:rsidR="006F2CFF">
        <w:rPr>
          <w:rFonts w:cstheme="minorHAnsi"/>
          <w:b/>
          <w:bCs/>
        </w:rPr>
        <w:t>2</w:t>
      </w:r>
      <w:r w:rsidRPr="00A33657">
        <w:rPr>
          <w:rFonts w:cstheme="minorHAnsi"/>
          <w:b/>
          <w:bCs/>
        </w:rPr>
        <w:t>-</w:t>
      </w:r>
      <w:r w:rsidR="006F2CFF">
        <w:rPr>
          <w:rFonts w:cstheme="minorHAnsi"/>
          <w:b/>
          <w:bCs/>
        </w:rPr>
        <w:t>23</w:t>
      </w:r>
      <w:r w:rsidR="00365342">
        <w:rPr>
          <w:rFonts w:cstheme="minorHAnsi"/>
          <w:b/>
          <w:bCs/>
        </w:rPr>
        <w:t xml:space="preserve">, 15.00 val. </w:t>
      </w:r>
      <w:r w:rsidR="00365342" w:rsidRPr="00365342">
        <w:rPr>
          <w:rFonts w:cstheme="minorHAnsi"/>
          <w:b/>
          <w:color w:val="111111"/>
          <w:shd w:val="clear" w:color="auto" w:fill="FFFFFF"/>
        </w:rPr>
        <w:t>Nuoroda į viešo</w:t>
      </w:r>
      <w:r w:rsidR="00365342">
        <w:rPr>
          <w:rFonts w:cstheme="minorHAnsi"/>
          <w:b/>
          <w:color w:val="111111"/>
          <w:shd w:val="clear" w:color="auto" w:fill="FFFFFF"/>
        </w:rPr>
        <w:t>jo</w:t>
      </w:r>
      <w:r w:rsidR="00365342" w:rsidRPr="00365342">
        <w:rPr>
          <w:rFonts w:cstheme="minorHAnsi"/>
          <w:b/>
          <w:color w:val="111111"/>
          <w:shd w:val="clear" w:color="auto" w:fill="FFFFFF"/>
        </w:rPr>
        <w:t xml:space="preserve"> susirinkimo transliaciją</w:t>
      </w:r>
      <w:r w:rsidR="00365342" w:rsidRPr="006F2CFF">
        <w:rPr>
          <w:rFonts w:cstheme="minorHAnsi"/>
          <w:b/>
          <w:color w:val="111111"/>
          <w:shd w:val="clear" w:color="auto" w:fill="FFFFFF"/>
        </w:rPr>
        <w:t>:</w:t>
      </w:r>
      <w:r w:rsidR="00365342" w:rsidRPr="006F2CFF">
        <w:rPr>
          <w:rFonts w:cstheme="minorHAnsi"/>
          <w:b/>
          <w:bCs/>
        </w:rPr>
        <w:t xml:space="preserve"> </w:t>
      </w:r>
      <w:r w:rsidR="006F2CFF" w:rsidRPr="006F2CFF">
        <w:rPr>
          <w:rFonts w:eastAsia="Times New Roman" w:cstheme="minorHAnsi"/>
          <w:b/>
          <w:lang w:eastAsia="lt-LT"/>
        </w:rPr>
        <w:t>https://teams.microsoft.com/l/meetup-join/19%3ameeting_ZTRjZGJjNjUtZmRlNi00ZDBlLWE5NGUtZTMwNjJkMWJmOTM0%40thread.v2/0?context=%7b%22Tid%22%3a%22f00b8aa0-3a8b-4e7b-8974-1be3135a9b9f%22%2c%22Oid%22%3a%22f55a0226-0aab-4db0-ace8-7a0a8d491022%22%7d</w:t>
      </w:r>
    </w:p>
    <w:p w14:paraId="20C94EED" w14:textId="4568B1F9" w:rsidR="002616A8" w:rsidRPr="00365342" w:rsidRDefault="002616A8" w:rsidP="00BC1555">
      <w:pPr>
        <w:pStyle w:val="NormalWeb"/>
        <w:shd w:val="clear" w:color="auto" w:fill="FFFFFF"/>
        <w:spacing w:before="0" w:beforeAutospacing="0" w:after="16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616A8" w:rsidRPr="00365342" w:rsidSect="00E953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B"/>
    <w:rsid w:val="0001509F"/>
    <w:rsid w:val="00024385"/>
    <w:rsid w:val="00027851"/>
    <w:rsid w:val="000348BE"/>
    <w:rsid w:val="000379BD"/>
    <w:rsid w:val="00044D21"/>
    <w:rsid w:val="00054858"/>
    <w:rsid w:val="00055839"/>
    <w:rsid w:val="00066090"/>
    <w:rsid w:val="00092665"/>
    <w:rsid w:val="00095D26"/>
    <w:rsid w:val="000B631A"/>
    <w:rsid w:val="000B6AE8"/>
    <w:rsid w:val="00136997"/>
    <w:rsid w:val="001555D3"/>
    <w:rsid w:val="00162C7C"/>
    <w:rsid w:val="00196DBC"/>
    <w:rsid w:val="002172BA"/>
    <w:rsid w:val="00235841"/>
    <w:rsid w:val="002616A8"/>
    <w:rsid w:val="00261A11"/>
    <w:rsid w:val="00274ECE"/>
    <w:rsid w:val="0027502D"/>
    <w:rsid w:val="002761CD"/>
    <w:rsid w:val="002C2DC9"/>
    <w:rsid w:val="002E5434"/>
    <w:rsid w:val="00300F55"/>
    <w:rsid w:val="003048EA"/>
    <w:rsid w:val="00330F41"/>
    <w:rsid w:val="003404BC"/>
    <w:rsid w:val="003422BA"/>
    <w:rsid w:val="00344541"/>
    <w:rsid w:val="00365342"/>
    <w:rsid w:val="003748DD"/>
    <w:rsid w:val="003F198C"/>
    <w:rsid w:val="00400469"/>
    <w:rsid w:val="004017AE"/>
    <w:rsid w:val="004124A0"/>
    <w:rsid w:val="00440C46"/>
    <w:rsid w:val="00441AE7"/>
    <w:rsid w:val="004453AF"/>
    <w:rsid w:val="00483A32"/>
    <w:rsid w:val="004843C5"/>
    <w:rsid w:val="004B1B3B"/>
    <w:rsid w:val="004E34B4"/>
    <w:rsid w:val="004F4204"/>
    <w:rsid w:val="0056320C"/>
    <w:rsid w:val="005B431F"/>
    <w:rsid w:val="00642E82"/>
    <w:rsid w:val="00675671"/>
    <w:rsid w:val="006D13A5"/>
    <w:rsid w:val="006D3BAA"/>
    <w:rsid w:val="006E5BFB"/>
    <w:rsid w:val="006F1081"/>
    <w:rsid w:val="006F2CFF"/>
    <w:rsid w:val="0070775C"/>
    <w:rsid w:val="007201D9"/>
    <w:rsid w:val="007209C3"/>
    <w:rsid w:val="00747D8D"/>
    <w:rsid w:val="007757FC"/>
    <w:rsid w:val="0078637C"/>
    <w:rsid w:val="007A744F"/>
    <w:rsid w:val="007B2EA5"/>
    <w:rsid w:val="007B550D"/>
    <w:rsid w:val="007B5993"/>
    <w:rsid w:val="007B5A7C"/>
    <w:rsid w:val="007B6BD7"/>
    <w:rsid w:val="007C4364"/>
    <w:rsid w:val="007E1674"/>
    <w:rsid w:val="007E5F78"/>
    <w:rsid w:val="00824644"/>
    <w:rsid w:val="008603AB"/>
    <w:rsid w:val="00884319"/>
    <w:rsid w:val="00884502"/>
    <w:rsid w:val="00886AA4"/>
    <w:rsid w:val="008A7884"/>
    <w:rsid w:val="00904B00"/>
    <w:rsid w:val="00907C0B"/>
    <w:rsid w:val="00915E88"/>
    <w:rsid w:val="00925C19"/>
    <w:rsid w:val="00937282"/>
    <w:rsid w:val="009570A2"/>
    <w:rsid w:val="00970754"/>
    <w:rsid w:val="00985962"/>
    <w:rsid w:val="00993CFB"/>
    <w:rsid w:val="00995B83"/>
    <w:rsid w:val="009D453C"/>
    <w:rsid w:val="009F480E"/>
    <w:rsid w:val="00A33657"/>
    <w:rsid w:val="00A4662B"/>
    <w:rsid w:val="00A54AA0"/>
    <w:rsid w:val="00A6295E"/>
    <w:rsid w:val="00A76E29"/>
    <w:rsid w:val="00A90DE9"/>
    <w:rsid w:val="00AB70DB"/>
    <w:rsid w:val="00B13E9B"/>
    <w:rsid w:val="00B313C7"/>
    <w:rsid w:val="00B4685C"/>
    <w:rsid w:val="00B72EA5"/>
    <w:rsid w:val="00B83FF1"/>
    <w:rsid w:val="00B97F4A"/>
    <w:rsid w:val="00BC1555"/>
    <w:rsid w:val="00BC4D61"/>
    <w:rsid w:val="00BE4A62"/>
    <w:rsid w:val="00BF35D4"/>
    <w:rsid w:val="00BF38E5"/>
    <w:rsid w:val="00BF6693"/>
    <w:rsid w:val="00C04D16"/>
    <w:rsid w:val="00C05050"/>
    <w:rsid w:val="00C106D0"/>
    <w:rsid w:val="00C30482"/>
    <w:rsid w:val="00CC2623"/>
    <w:rsid w:val="00DA0ADF"/>
    <w:rsid w:val="00DC2122"/>
    <w:rsid w:val="00DC7E2B"/>
    <w:rsid w:val="00E31389"/>
    <w:rsid w:val="00E728B1"/>
    <w:rsid w:val="00E81AEF"/>
    <w:rsid w:val="00E95322"/>
    <w:rsid w:val="00ED5EDE"/>
    <w:rsid w:val="00F227A3"/>
    <w:rsid w:val="00F401E9"/>
    <w:rsid w:val="00F60064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0C34"/>
  <w15:chartTrackingRefBased/>
  <w15:docId w15:val="{F56BF3F4-CA15-456A-AAE4-4C03DA9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3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3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aunas.lt/urbanistika/statiniu-projektavimas/viesinami-statiniu-projektiniai-pasiulyma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ff114-f11f-45e3-858a-ec1f5267599e" xsi:nil="true"/>
    <lcf76f155ced4ddcb4097134ff3c332f xmlns="4ce1560e-454a-46d6-94f9-d2d7413e3f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19B0228CC264B41BEFDD4C67CDFB3B3" ma:contentTypeVersion="11" ma:contentTypeDescription="Kurkite naują dokumentą." ma:contentTypeScope="" ma:versionID="bd747f942acafdf507952546832b9cdc">
  <xsd:schema xmlns:xsd="http://www.w3.org/2001/XMLSchema" xmlns:xs="http://www.w3.org/2001/XMLSchema" xmlns:p="http://schemas.microsoft.com/office/2006/metadata/properties" xmlns:ns2="4ce1560e-454a-46d6-94f9-d2d7413e3f20" xmlns:ns3="b74ff114-f11f-45e3-858a-ec1f5267599e" targetNamespace="http://schemas.microsoft.com/office/2006/metadata/properties" ma:root="true" ma:fieldsID="75fa534bb4e9de609149acf528348644" ns2:_="" ns3:_="">
    <xsd:import namespace="4ce1560e-454a-46d6-94f9-d2d7413e3f20"/>
    <xsd:import namespace="b74ff114-f11f-45e3-858a-ec1f52675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560e-454a-46d6-94f9-d2d7413e3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438f9aff-4939-4332-8d1f-77d17b005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f114-f11f-45e3-858a-ec1f526759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2ed619-6e7c-464d-90ab-21e32a12ad8e}" ma:internalName="TaxCatchAll" ma:showField="CatchAllData" ma:web="b74ff114-f11f-45e3-858a-ec1f52675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5F858-993D-4BA3-AB93-0A9FFB848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4F167-FC24-4F23-9C47-4F66BB873F4B}">
  <ds:schemaRefs>
    <ds:schemaRef ds:uri="http://schemas.microsoft.com/office/2006/metadata/properties"/>
    <ds:schemaRef ds:uri="http://schemas.microsoft.com/office/infopath/2007/PartnerControls"/>
    <ds:schemaRef ds:uri="b74ff114-f11f-45e3-858a-ec1f5267599e"/>
    <ds:schemaRef ds:uri="4ce1560e-454a-46d6-94f9-d2d7413e3f20"/>
  </ds:schemaRefs>
</ds:datastoreItem>
</file>

<file path=customXml/itemProps3.xml><?xml version="1.0" encoding="utf-8"?>
<ds:datastoreItem xmlns:ds="http://schemas.openxmlformats.org/officeDocument/2006/customXml" ds:itemID="{3EEDE1E0-A148-4A88-8530-B15C2F6C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560e-454a-46d6-94f9-d2d7413e3f20"/>
    <ds:schemaRef ds:uri="b74ff114-f11f-45e3-858a-ec1f52675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dc:description/>
  <cp:lastModifiedBy>Vilutis</cp:lastModifiedBy>
  <cp:revision>8</cp:revision>
  <dcterms:created xsi:type="dcterms:W3CDTF">2025-10-31T11:04:00Z</dcterms:created>
  <dcterms:modified xsi:type="dcterms:W3CDTF">2025-11-25T15:21:00Z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0x010100919B0228CC264B41BEFDD4C67CDFB3B3</vt:lpwstr>
  </property>
  <property fmtid="{D5CDD505-2E9C-101B-9397-08002B2CF9AE}" pid="3" name="MediaServiceImageTags">
    <vt:lpwstr/>
  </property>
</Properties>
</file>