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D20724"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57250B" w:rsidP="002364F4">
      <w:pPr>
        <w:jc w:val="center"/>
        <w:rPr>
          <w:bCs/>
          <w:caps/>
          <w:szCs w:val="24"/>
        </w:rPr>
      </w:pPr>
      <w:r>
        <w:rPr>
          <w:bCs/>
          <w:caps/>
          <w:szCs w:val="24"/>
        </w:rPr>
        <w:t xml:space="preserve">2017.04.07 </w:t>
      </w:r>
      <w:r>
        <w:rPr>
          <w:bCs/>
          <w:sz w:val="22"/>
          <w:szCs w:val="24"/>
        </w:rPr>
        <w:t>Nr. 55-16-29</w:t>
      </w:r>
    </w:p>
    <w:p w:rsidR="002364F4" w:rsidRDefault="002364F4" w:rsidP="00703A91">
      <w:pPr>
        <w:jc w:val="center"/>
        <w:rPr>
          <w:sz w:val="16"/>
          <w:szCs w:val="12"/>
        </w:rPr>
      </w:pPr>
      <w:r>
        <w:rPr>
          <w:sz w:val="16"/>
          <w:szCs w:val="12"/>
        </w:rPr>
        <w:t>(data)</w:t>
      </w:r>
    </w:p>
    <w:p w:rsidR="002364F4" w:rsidRDefault="0057250B" w:rsidP="002364F4">
      <w:pPr>
        <w:jc w:val="center"/>
        <w:rPr>
          <w:sz w:val="18"/>
          <w:szCs w:val="12"/>
        </w:rPr>
      </w:pPr>
      <w:r>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D20724"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D20724"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57250B">
                <w:rPr>
                  <w:sz w:val="22"/>
                  <w:szCs w:val="24"/>
                </w:rPr>
                <w:t xml:space="preserve"> </w:t>
              </w:r>
              <w:r w:rsidR="00D130A2" w:rsidRPr="0057250B">
                <w:rPr>
                  <w:b/>
                  <w:sz w:val="22"/>
                  <w:szCs w:val="24"/>
                </w:rPr>
                <w:t>Tvirtovės štabo viršininko namas</w:t>
              </w:r>
            </w:p>
          </w:sdtContent>
        </w:sdt>
        <w:sdt>
          <w:sdtPr>
            <w:alias w:val="pr. 2 p."/>
            <w:tag w:val="part_15e0b342d787457591f846a19c4a8121"/>
            <w:id w:val="-2044205898"/>
          </w:sdtPr>
          <w:sdtEndPr/>
          <w:sdtContent>
            <w:p w:rsidR="002364F4" w:rsidRDefault="00D20724"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D130A2">
                <w:rPr>
                  <w:sz w:val="22"/>
                  <w:szCs w:val="24"/>
                </w:rPr>
                <w:t xml:space="preserve">rtybių registre </w:t>
              </w:r>
              <w:r w:rsidR="00D130A2" w:rsidRPr="0057250B">
                <w:rPr>
                  <w:b/>
                  <w:sz w:val="22"/>
                  <w:szCs w:val="24"/>
                </w:rPr>
                <w:t>27049</w:t>
              </w:r>
            </w:p>
          </w:sdtContent>
        </w:sdt>
        <w:sdt>
          <w:sdtPr>
            <w:alias w:val="pr. 3 p."/>
            <w:tag w:val="part_a47cfae796df44d1978c28933fe1761c"/>
            <w:id w:val="-253521879"/>
          </w:sdtPr>
          <w:sdtEndPr/>
          <w:sdtContent>
            <w:p w:rsidR="002364F4" w:rsidRDefault="00D20724"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p>
            <w:p w:rsidR="002364F4" w:rsidRDefault="00D20724" w:rsidP="002364F4">
              <w:pPr>
                <w:tabs>
                  <w:tab w:val="right" w:leader="underscore" w:pos="9638"/>
                </w:tabs>
                <w:jc w:val="both"/>
                <w:rPr>
                  <w:szCs w:val="24"/>
                </w:rPr>
              </w:pPr>
            </w:p>
          </w:sdtContent>
        </w:sdt>
        <w:sdt>
          <w:sdtPr>
            <w:alias w:val="pr. 4 p."/>
            <w:tag w:val="part_d338a276351a4fb8aac6acba178015a0"/>
            <w:id w:val="-1515608156"/>
          </w:sdtPr>
          <w:sdtEndPr/>
          <w:sdtContent>
            <w:p w:rsidR="002364F4" w:rsidRDefault="00D20724"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sidR="0057250B">
                <w:rPr>
                  <w:sz w:val="22"/>
                  <w:szCs w:val="12"/>
                </w:rPr>
                <w:t xml:space="preserve"> </w:t>
              </w:r>
              <w:r w:rsidR="00D130A2" w:rsidRPr="00E97E12">
                <w:rPr>
                  <w:b/>
                  <w:sz w:val="22"/>
                  <w:szCs w:val="12"/>
                </w:rPr>
                <w:t>Gedimino g. 23</w:t>
              </w:r>
              <w:r w:rsidR="00392C61" w:rsidRPr="00E97E12">
                <w:rPr>
                  <w:b/>
                  <w:sz w:val="22"/>
                  <w:szCs w:val="12"/>
                </w:rPr>
                <w:t xml:space="preserve">, </w:t>
              </w:r>
              <w:r w:rsidR="00480B4C" w:rsidRPr="00E97E12">
                <w:rPr>
                  <w:b/>
                  <w:sz w:val="22"/>
                  <w:szCs w:val="12"/>
                </w:rPr>
                <w:t>Kauno m. sav.</w:t>
              </w:r>
              <w:r w:rsidR="0057250B">
                <w:t xml:space="preserve"> </w:t>
              </w:r>
            </w:p>
          </w:sdtContent>
        </w:sdt>
        <w:sdt>
          <w:sdtPr>
            <w:alias w:val="pr. 5 p."/>
            <w:tag w:val="part_c7a6ceb777ff4bbfaff61af4e24fa1a1"/>
            <w:id w:val="2049794687"/>
          </w:sdtPr>
          <w:sdtEndPr/>
          <w:sdtContent>
            <w:p w:rsidR="002364F4" w:rsidRDefault="00D20724" w:rsidP="002364F4">
              <w:pPr>
                <w:jc w:val="both"/>
                <w:rPr>
                  <w:sz w:val="22"/>
                  <w:szCs w:val="12"/>
                </w:rPr>
              </w:pPr>
              <w:sdt>
                <w:sdtPr>
                  <w:alias w:val="Numeris"/>
                  <w:tag w:val="nr_c7a6ceb777ff4bbfaff61af4e24fa1a1"/>
                  <w:id w:val="-1320025257"/>
                </w:sdtPr>
                <w:sdtEndPr/>
                <w:sdtContent>
                  <w:proofErr w:type="gramStart"/>
                  <w:r w:rsidR="002364F4">
                    <w:rPr>
                      <w:sz w:val="22"/>
                      <w:szCs w:val="12"/>
                      <w:lang w:val="en-US"/>
                    </w:rPr>
                    <w:t>5</w:t>
                  </w:r>
                </w:sdtContent>
              </w:sdt>
              <w:r w:rsidR="009D7AF8">
                <w:rPr>
                  <w:sz w:val="22"/>
                  <w:szCs w:val="12"/>
                </w:rPr>
                <w:t>.Valdytojas</w:t>
              </w:r>
              <w:r w:rsidR="00E97E12">
                <w:rPr>
                  <w:sz w:val="22"/>
                  <w:szCs w:val="12"/>
                </w:rPr>
                <w:t xml:space="preserve"> </w:t>
              </w:r>
              <w:r w:rsidR="007A09A1" w:rsidRPr="00E97E12">
                <w:rPr>
                  <w:b/>
                  <w:sz w:val="22"/>
                  <w:szCs w:val="12"/>
                </w:rPr>
                <w:t>KAM, Karinės oro pajėgos, Gedimino g. 25, Kauno m. sav.</w:t>
              </w:r>
              <w:proofErr w:type="gramEnd"/>
              <w:r w:rsidR="007A09A1" w:rsidRPr="00E97E12">
                <w:rPr>
                  <w:b/>
                  <w:sz w:val="22"/>
                  <w:szCs w:val="12"/>
                </w:rPr>
                <w:t xml:space="preserve"> </w:t>
              </w:r>
              <w:proofErr w:type="spellStart"/>
              <w:r w:rsidR="007A09A1" w:rsidRPr="00E97E12">
                <w:rPr>
                  <w:b/>
                  <w:sz w:val="22"/>
                  <w:szCs w:val="12"/>
                </w:rPr>
                <w:t>Tel.nr</w:t>
              </w:r>
              <w:proofErr w:type="spellEnd"/>
              <w:r w:rsidR="007A09A1" w:rsidRPr="00E97E12">
                <w:rPr>
                  <w:b/>
                  <w:sz w:val="22"/>
                  <w:szCs w:val="12"/>
                </w:rPr>
                <w:t>. (837) 307 608.</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 xml:space="preserve">(vardas, pavardė, </w:t>
                    </w:r>
                    <w:proofErr w:type="spellStart"/>
                    <w:r>
                      <w:rPr>
                        <w:position w:val="-6"/>
                        <w:sz w:val="16"/>
                        <w:szCs w:val="12"/>
                      </w:rPr>
                      <w:t>gyv</w:t>
                    </w:r>
                    <w:proofErr w:type="spellEnd"/>
                    <w:r>
                      <w:rPr>
                        <w:position w:val="-6"/>
                        <w:sz w:val="16"/>
                        <w:szCs w:val="12"/>
                      </w:rPr>
                      <w:t>. vieta, tel. numeris/juridinio asmens pavadinimas, teisinė forma, buveinė, kodas, tel. numeris)</w:t>
                    </w:r>
                  </w:p>
                </w:tc>
              </w:tr>
            </w:tbl>
            <w:p w:rsidR="002364F4" w:rsidRDefault="00D20724"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E97E12">
                <w:rPr>
                  <w:sz w:val="22"/>
                  <w:szCs w:val="22"/>
                </w:rPr>
                <w:t xml:space="preserve">ektu </w:t>
              </w:r>
              <w:r w:rsidR="00D130A2" w:rsidRPr="00E97E12">
                <w:rPr>
                  <w:b/>
                  <w:sz w:val="22"/>
                  <w:szCs w:val="22"/>
                </w:rPr>
                <w:t>Valstybės saugomas</w:t>
              </w:r>
            </w:p>
            <w:p w:rsidR="002364F4" w:rsidRDefault="00D20724" w:rsidP="002364F4">
              <w:pPr>
                <w:jc w:val="both"/>
                <w:rPr>
                  <w:sz w:val="16"/>
                  <w:szCs w:val="24"/>
                </w:rPr>
              </w:pPr>
            </w:p>
          </w:sdtContent>
        </w:sdt>
        <w:sdt>
          <w:sdtPr>
            <w:alias w:val="pr. 7 p."/>
            <w:tag w:val="part_a61543d6f8fd47a48488e9727978fc41"/>
            <w:id w:val="-856346881"/>
          </w:sdtPr>
          <w:sdtEndPr/>
          <w:sdtContent>
            <w:p w:rsidR="002364F4" w:rsidRPr="002364F4" w:rsidRDefault="00D20724"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sidR="00E97E12">
                <w:rPr>
                  <w:sz w:val="22"/>
                  <w:szCs w:val="24"/>
                </w:rPr>
                <w:t xml:space="preserve">ikrinimo akto data ir numeris </w:t>
              </w:r>
              <w:r w:rsidR="002364F4" w:rsidRPr="00E97E12">
                <w:rPr>
                  <w:b/>
                  <w:sz w:val="22"/>
                  <w:szCs w:val="24"/>
                </w:rPr>
                <w:t>Tikrintas pirmą kartą</w:t>
              </w:r>
            </w:p>
            <w:p w:rsidR="002364F4" w:rsidRDefault="00D20724" w:rsidP="00E97E12">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D20724"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D20724"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w:t>
              </w:r>
              <w:proofErr w:type="gramStart"/>
              <w:r>
                <w:rPr>
                  <w:sz w:val="20"/>
                  <w:lang w:eastAsia="lt-LT"/>
                </w:rPr>
                <w:t>-</w:t>
              </w:r>
              <w:proofErr w:type="gramEnd"/>
              <w:r>
                <w:rPr>
                  <w:sz w:val="20"/>
                  <w:lang w:eastAsia="lt-LT"/>
                </w:rPr>
                <w:t xml:space="preserve">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 xml:space="preserve">5 – būklė labai pagerėjo </w:t>
              </w:r>
              <w:proofErr w:type="gramStart"/>
              <w:r>
                <w:rPr>
                  <w:sz w:val="20"/>
                  <w:lang w:eastAsia="lt-LT"/>
                </w:rPr>
                <w:t>-</w:t>
              </w:r>
              <w:proofErr w:type="gramEnd"/>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 xml:space="preserve">4 – būklė gerėja </w:t>
              </w:r>
              <w:proofErr w:type="gramStart"/>
              <w:r>
                <w:rPr>
                  <w:sz w:val="20"/>
                  <w:lang w:eastAsia="lt-LT"/>
                </w:rPr>
                <w:t>-</w:t>
              </w:r>
              <w:proofErr w:type="gramEnd"/>
              <w:r>
                <w:rPr>
                  <w:sz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 xml:space="preserve">3 – būklė nepakito </w:t>
              </w:r>
              <w:proofErr w:type="gramStart"/>
              <w:r>
                <w:rPr>
                  <w:sz w:val="20"/>
                  <w:lang w:eastAsia="lt-LT"/>
                </w:rPr>
                <w:t>-</w:t>
              </w:r>
              <w:proofErr w:type="gramEnd"/>
              <w:r>
                <w:rPr>
                  <w:sz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Pr>
                  <w:sz w:val="20"/>
                  <w:lang w:eastAsia="lt-LT"/>
                </w:rPr>
                <w:t>50%</w:t>
              </w:r>
              <w:proofErr w:type="gramEnd"/>
              <w:r>
                <w:rPr>
                  <w:sz w:val="20"/>
                  <w:lang w:eastAsia="lt-LT"/>
                </w:rPr>
                <w:t xml:space="preserve">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 xml:space="preserve">1 – būklė labai pablogėjo - objektas sunyko, buvo sunaikintas stichinių nelaimių ar neteisėta veikla, sunyko ar buvo sunaikinta daugiau kaip </w:t>
              </w:r>
              <w:proofErr w:type="gramStart"/>
              <w:r>
                <w:rPr>
                  <w:sz w:val="20"/>
                  <w:lang w:eastAsia="lt-LT"/>
                </w:rPr>
                <w:t>50%</w:t>
              </w:r>
              <w:proofErr w:type="gramEnd"/>
              <w:r>
                <w:rPr>
                  <w:sz w:val="20"/>
                  <w:lang w:eastAsia="lt-LT"/>
                </w:rPr>
                <w:t xml:space="preserve"> objekto, aplinka apleista, netvarkoma, daugėja vizualinės taršos šaltinių, ir dėl to nesiimama jokių priemonių.</w:t>
              </w:r>
            </w:p>
            <w:p w:rsidR="002364F4" w:rsidRDefault="00D20724" w:rsidP="002364F4">
              <w:pPr>
                <w:rPr>
                  <w:sz w:val="22"/>
                  <w:szCs w:val="22"/>
                  <w:lang w:eastAsia="lt-LT"/>
                </w:rPr>
              </w:pPr>
            </w:p>
          </w:sdtContent>
        </w:sdt>
        <w:sdt>
          <w:sdtPr>
            <w:alias w:val="pr. 9 p."/>
            <w:tag w:val="part_0f4ae7f9d07a4aad8c1657d5fdfd4245"/>
            <w:id w:val="-2050297533"/>
          </w:sdtPr>
          <w:sdtEndPr/>
          <w:sdtContent>
            <w:p w:rsidR="002364F4" w:rsidRDefault="00D20724"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w:t>
                    </w:r>
                    <w:proofErr w:type="spellStart"/>
                    <w:r>
                      <w:rPr>
                        <w:sz w:val="20"/>
                        <w:lang w:eastAsia="lt-LT"/>
                      </w:rPr>
                      <w:t>nuogrindos</w:t>
                    </w:r>
                    <w:proofErr w:type="spellEnd"/>
                    <w:r>
                      <w:rPr>
                        <w:sz w:val="20"/>
                        <w:lang w:eastAsia="lt-LT"/>
                      </w:rPr>
                      <w:t xml:space="preserve">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760FD3" w:rsidP="00BD5762">
                    <w:pPr>
                      <w:jc w:val="center"/>
                      <w:rPr>
                        <w:b/>
                        <w:i/>
                        <w:sz w:val="20"/>
                        <w:lang w:eastAsia="lt-LT"/>
                      </w:rPr>
                    </w:pPr>
                    <w:r w:rsidRPr="00760FD3">
                      <w:rPr>
                        <w:b/>
                        <w:i/>
                        <w:sz w:val="20"/>
                        <w:lang w:eastAsia="lt-LT"/>
                      </w:rPr>
                      <w:t>V</w:t>
                    </w: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D20724" w:rsidP="002364F4">
              <w:pPr>
                <w:ind w:firstLine="312"/>
                <w:jc w:val="both"/>
                <w:rPr>
                  <w:sz w:val="16"/>
                  <w:szCs w:val="24"/>
                </w:rPr>
              </w:pPr>
            </w:p>
          </w:sdtContent>
        </w:sdt>
        <w:sdt>
          <w:sdtPr>
            <w:alias w:val="pr. 10 p."/>
            <w:tag w:val="part_647a3c3b0d2047d8b6783215f9400022"/>
            <w:id w:val="1014271914"/>
          </w:sdtPr>
          <w:sdtEndPr/>
          <w:sdtContent>
            <w:p w:rsidR="002364F4" w:rsidRPr="00FA67D9" w:rsidRDefault="00D20724" w:rsidP="002364F4">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760FD3" w:rsidRPr="00FA67D9">
                <w:rPr>
                  <w:b/>
                  <w:sz w:val="22"/>
                  <w:szCs w:val="22"/>
                </w:rPr>
                <w:t>Stogo dangos</w:t>
              </w:r>
              <w:r w:rsidR="009D7AF8" w:rsidRPr="00FA67D9">
                <w:rPr>
                  <w:b/>
                  <w:sz w:val="22"/>
                  <w:szCs w:val="22"/>
                </w:rPr>
                <w:t>, konstr</w:t>
              </w:r>
              <w:r w:rsidR="00760FD3" w:rsidRPr="00FA67D9">
                <w:rPr>
                  <w:b/>
                  <w:sz w:val="22"/>
                  <w:szCs w:val="22"/>
                </w:rPr>
                <w:t>ukcijų būklė patenkinama, esama defektų, kurie atsiradę dėl neigiamų aplinkos veiksnių. Durų, langų būklė patenkinama. Puošybos elementų būklė patenkinama, pastebėti defektai.</w:t>
              </w:r>
              <w:r w:rsidR="00FA67D9" w:rsidRPr="00FA67D9">
                <w:rPr>
                  <w:b/>
                  <w:sz w:val="22"/>
                  <w:szCs w:val="22"/>
                </w:rPr>
                <w:t xml:space="preserve"> </w:t>
              </w:r>
              <w:r w:rsidR="00760FD3" w:rsidRPr="00FA67D9">
                <w:rPr>
                  <w:b/>
                  <w:sz w:val="22"/>
                  <w:szCs w:val="22"/>
                </w:rPr>
                <w:t xml:space="preserve">Sienų konstrukcijų bei apdailos būklė blogėja, nukritęs tinkas, vietomis fasaduose trūksta plytų. </w:t>
              </w:r>
              <w:r w:rsidR="008C37A2" w:rsidRPr="00FA67D9">
                <w:rPr>
                  <w:b/>
                  <w:sz w:val="22"/>
                  <w:szCs w:val="22"/>
                </w:rPr>
                <w:t>Pastebėta, jog atlikti pamatų tva</w:t>
              </w:r>
              <w:r w:rsidR="00FA67D9" w:rsidRPr="00FA67D9">
                <w:rPr>
                  <w:b/>
                  <w:sz w:val="22"/>
                  <w:szCs w:val="22"/>
                </w:rPr>
                <w:t>rkymo darbai, pamatų būklė gera.</w:t>
              </w:r>
              <w:r w:rsidR="008C37A2" w:rsidRPr="00FA67D9">
                <w:rPr>
                  <w:b/>
                  <w:sz w:val="22"/>
                  <w:szCs w:val="22"/>
                </w:rPr>
                <w:t xml:space="preserve"> </w:t>
              </w:r>
              <w:r w:rsidR="00FA67D9" w:rsidRPr="00FA67D9">
                <w:rPr>
                  <w:b/>
                  <w:sz w:val="22"/>
                  <w:szCs w:val="22"/>
                </w:rPr>
                <w:t>P</w:t>
              </w:r>
              <w:r w:rsidR="008C37A2" w:rsidRPr="00FA67D9">
                <w:rPr>
                  <w:b/>
                  <w:sz w:val="22"/>
                  <w:szCs w:val="22"/>
                </w:rPr>
                <w:t xml:space="preserve">astebėta, jog lauko palangės </w:t>
              </w:r>
              <w:proofErr w:type="spellStart"/>
              <w:r w:rsidR="008C37A2" w:rsidRPr="00FA67D9">
                <w:rPr>
                  <w:b/>
                  <w:sz w:val="22"/>
                  <w:szCs w:val="22"/>
                </w:rPr>
                <w:t>surudyjusios</w:t>
              </w:r>
              <w:proofErr w:type="spellEnd"/>
              <w:r w:rsidR="008C37A2" w:rsidRPr="00FA67D9">
                <w:rPr>
                  <w:b/>
                  <w:sz w:val="22"/>
                  <w:szCs w:val="22"/>
                </w:rPr>
                <w:t xml:space="preserve"> bei susideformavusios, būklė pras</w:t>
              </w:r>
              <w:r w:rsidR="00FA67D9" w:rsidRPr="00FA67D9">
                <w:rPr>
                  <w:b/>
                  <w:sz w:val="22"/>
                  <w:szCs w:val="22"/>
                </w:rPr>
                <w:t>ta. P</w:t>
              </w:r>
              <w:r w:rsidR="008C37A2" w:rsidRPr="00FA67D9">
                <w:rPr>
                  <w:b/>
                  <w:sz w:val="22"/>
                  <w:szCs w:val="22"/>
                </w:rPr>
                <w:t>astatui reikalingi išorės tvarkymo darbai, kurie pradėti, tačiau nepab</w:t>
              </w:r>
              <w:r w:rsidR="00FA67D9" w:rsidRPr="00FA67D9">
                <w:rPr>
                  <w:b/>
                  <w:sz w:val="22"/>
                  <w:szCs w:val="22"/>
                </w:rPr>
                <w:t>aigti.</w:t>
              </w:r>
            </w:p>
          </w:sdtContent>
        </w:sdt>
        <w:sdt>
          <w:sdtPr>
            <w:alias w:val="pr. 11 p."/>
            <w:tag w:val="part_a7475ecdb5d240b29ddc9076858ac3f8"/>
            <w:id w:val="1047645462"/>
          </w:sdtPr>
          <w:sdtEndPr/>
          <w:sdtContent>
            <w:p w:rsidR="002364F4" w:rsidRDefault="00D20724"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w:t>
              </w:r>
              <w:proofErr w:type="gramStart"/>
              <w:r>
                <w:rPr>
                  <w:sz w:val="20"/>
                  <w:lang w:eastAsia="lt-LT"/>
                </w:rPr>
                <w:t>-</w:t>
              </w:r>
              <w:proofErr w:type="gramEnd"/>
              <w:r>
                <w:rPr>
                  <w:sz w:val="20"/>
                  <w:lang w:eastAsia="lt-LT"/>
                </w:rPr>
                <w:t xml:space="preserve"> </w:t>
              </w:r>
              <w:r>
                <w:rPr>
                  <w:b/>
                  <w:i/>
                  <w:sz w:val="20"/>
                  <w:lang w:eastAsia="lt-LT"/>
                </w:rPr>
                <w:t>V</w:t>
              </w:r>
              <w:r>
                <w:rPr>
                  <w:sz w:val="20"/>
                  <w:lang w:eastAsia="lt-LT"/>
                </w:rPr>
                <w:t>.</w:t>
              </w:r>
            </w:p>
            <w:p w:rsidR="002364F4" w:rsidRDefault="00D20724" w:rsidP="002364F4">
              <w:pPr>
                <w:rPr>
                  <w:sz w:val="20"/>
                  <w:lang w:eastAsia="lt-LT"/>
                </w:rPr>
              </w:pPr>
            </w:p>
          </w:sdtContent>
        </w:sdt>
        <w:sdt>
          <w:sdtPr>
            <w:alias w:val="pr. 12 p."/>
            <w:tag w:val="part_d694debd94a74d2482b4f99584da591d"/>
            <w:id w:val="258348100"/>
          </w:sdtPr>
          <w:sdtEndPr/>
          <w:sdtContent>
            <w:p w:rsidR="002364F4" w:rsidRPr="00FA67D9" w:rsidRDefault="00D20724" w:rsidP="003827E5">
              <w:pPr>
                <w:jc w:val="both"/>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6442EC" w:rsidRPr="00FA67D9">
                <w:rPr>
                  <w:b/>
                  <w:sz w:val="22"/>
                  <w:szCs w:val="22"/>
                </w:rPr>
                <w:t>Objektas yra komplekso PR kampe, Gedimino ir Miško gatvių sankryžoje. Bendrai a</w:t>
              </w:r>
              <w:r w:rsidR="003827E5" w:rsidRPr="00FA67D9">
                <w:rPr>
                  <w:b/>
                  <w:sz w:val="22"/>
                  <w:szCs w:val="22"/>
                </w:rPr>
                <w:t>plinkos bū</w:t>
              </w:r>
              <w:r w:rsidR="006442EC" w:rsidRPr="00FA67D9">
                <w:rPr>
                  <w:b/>
                  <w:sz w:val="22"/>
                  <w:szCs w:val="22"/>
                </w:rPr>
                <w:t>klė tvarkinga, prižiūrima.</w:t>
              </w:r>
              <w:r w:rsidR="003827E5" w:rsidRPr="00FA67D9">
                <w:rPr>
                  <w:b/>
                  <w:sz w:val="22"/>
                  <w:szCs w:val="22"/>
                </w:rPr>
                <w:t xml:space="preserve"> Apli</w:t>
              </w:r>
              <w:r w:rsidR="00FA67D9" w:rsidRPr="00FA67D9">
                <w:rPr>
                  <w:b/>
                  <w:sz w:val="22"/>
                  <w:szCs w:val="22"/>
                </w:rPr>
                <w:t>nkos taršos požymių neaptikta.</w:t>
              </w:r>
              <w:r w:rsidR="00FA67D9">
                <w:rPr>
                  <w:sz w:val="22"/>
                  <w:szCs w:val="24"/>
                </w:rPr>
                <w:t xml:space="preserve"> </w:t>
              </w:r>
            </w:p>
          </w:sdtContent>
        </w:sdt>
        <w:sdt>
          <w:sdtPr>
            <w:alias w:val="pr. 13 p."/>
            <w:tag w:val="part_bacde65b880a4a449f39730069752f39"/>
            <w:id w:val="912893626"/>
          </w:sdtPr>
          <w:sdtEndPr/>
          <w:sdtContent>
            <w:p w:rsidR="00FA67D9" w:rsidRDefault="00D20724"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w:t>
              </w:r>
              <w:r w:rsidR="00FA67D9">
                <w:rPr>
                  <w:sz w:val="22"/>
                  <w:szCs w:val="24"/>
                </w:rPr>
                <w:t xml:space="preserve"> </w:t>
              </w:r>
              <w:proofErr w:type="spellStart"/>
              <w:r w:rsidR="00F610CB">
                <w:rPr>
                  <w:sz w:val="22"/>
                  <w:szCs w:val="24"/>
                </w:rPr>
                <w:t>Fotofiksacija</w:t>
              </w:r>
              <w:proofErr w:type="spellEnd"/>
            </w:p>
            <w:p w:rsidR="00FA67D9" w:rsidRDefault="00A73556" w:rsidP="002364F4">
              <w:pPr>
                <w:jc w:val="both"/>
                <w:rPr>
                  <w:sz w:val="22"/>
                  <w:szCs w:val="24"/>
                </w:rPr>
              </w:pPr>
              <w:r>
                <w:rPr>
                  <w:sz w:val="22"/>
                  <w:szCs w:val="24"/>
                </w:rPr>
                <w:t>Nr.1</w:t>
              </w:r>
              <w:r w:rsidR="00883EE8">
                <w:rPr>
                  <w:sz w:val="22"/>
                  <w:szCs w:val="24"/>
                </w:rPr>
                <w:t xml:space="preserve"> </w:t>
              </w:r>
              <w:r w:rsidR="007411A9">
                <w:rPr>
                  <w:sz w:val="22"/>
                  <w:szCs w:val="24"/>
                </w:rPr>
                <w:t xml:space="preserve">Tvirtovės štabo </w:t>
              </w:r>
              <w:r w:rsidR="0011708E">
                <w:rPr>
                  <w:sz w:val="22"/>
                  <w:szCs w:val="24"/>
                </w:rPr>
                <w:t xml:space="preserve">viršininko namo P fasadas; </w:t>
              </w:r>
            </w:p>
            <w:p w:rsidR="00FA67D9" w:rsidRDefault="00FA67D9" w:rsidP="002364F4">
              <w:pPr>
                <w:jc w:val="both"/>
                <w:rPr>
                  <w:sz w:val="22"/>
                  <w:szCs w:val="24"/>
                </w:rPr>
              </w:pPr>
              <w:r>
                <w:rPr>
                  <w:sz w:val="22"/>
                  <w:szCs w:val="24"/>
                </w:rPr>
                <w:t>Nr. 2 V ir P fasadai;</w:t>
              </w:r>
            </w:p>
            <w:p w:rsidR="00FA67D9" w:rsidRDefault="00FA67D9" w:rsidP="002364F4">
              <w:pPr>
                <w:jc w:val="both"/>
                <w:rPr>
                  <w:sz w:val="22"/>
                  <w:szCs w:val="24"/>
                </w:rPr>
              </w:pPr>
              <w:r>
                <w:rPr>
                  <w:sz w:val="22"/>
                  <w:szCs w:val="24"/>
                </w:rPr>
                <w:t>Nr. 3 R fasadas;</w:t>
              </w:r>
            </w:p>
            <w:p w:rsidR="00FA67D9" w:rsidRDefault="00FA67D9" w:rsidP="002364F4">
              <w:pPr>
                <w:jc w:val="both"/>
                <w:rPr>
                  <w:sz w:val="22"/>
                  <w:szCs w:val="24"/>
                </w:rPr>
              </w:pPr>
              <w:r>
                <w:rPr>
                  <w:sz w:val="22"/>
                  <w:szCs w:val="24"/>
                </w:rPr>
                <w:t>Nr. 4 Vaizdas iš R pusės;</w:t>
              </w:r>
            </w:p>
            <w:p w:rsidR="00FA67D9" w:rsidRDefault="0011708E" w:rsidP="002364F4">
              <w:pPr>
                <w:jc w:val="both"/>
                <w:rPr>
                  <w:sz w:val="22"/>
                  <w:szCs w:val="24"/>
                </w:rPr>
              </w:pPr>
              <w:r>
                <w:rPr>
                  <w:sz w:val="22"/>
                  <w:szCs w:val="24"/>
                </w:rPr>
                <w:t>Nr. 5 R ir P</w:t>
              </w:r>
              <w:r w:rsidR="00FA67D9">
                <w:rPr>
                  <w:sz w:val="22"/>
                  <w:szCs w:val="24"/>
                </w:rPr>
                <w:t xml:space="preserve"> fasadai;</w:t>
              </w:r>
            </w:p>
            <w:p w:rsidR="00D20724" w:rsidRDefault="0011708E" w:rsidP="002364F4">
              <w:pPr>
                <w:jc w:val="both"/>
                <w:rPr>
                  <w:sz w:val="22"/>
                  <w:szCs w:val="24"/>
                </w:rPr>
              </w:pPr>
              <w:r>
                <w:rPr>
                  <w:sz w:val="22"/>
                  <w:szCs w:val="24"/>
                </w:rPr>
                <w:t>Nr. 6 Fasado puošybos fragmentai</w:t>
              </w:r>
              <w:r w:rsidR="00D20724">
                <w:rPr>
                  <w:sz w:val="22"/>
                  <w:szCs w:val="24"/>
                </w:rPr>
                <w:t>.</w:t>
              </w:r>
            </w:p>
            <w:p w:rsidR="002364F4" w:rsidRDefault="00D20724" w:rsidP="00D20724">
              <w:pPr>
                <w:jc w:val="right"/>
                <w:rPr>
                  <w:sz w:val="22"/>
                  <w:szCs w:val="24"/>
                </w:rPr>
              </w:pPr>
              <w:r>
                <w:rPr>
                  <w:sz w:val="22"/>
                  <w:szCs w:val="24"/>
                </w:rPr>
                <w:t xml:space="preserve">IŠ VISO: </w:t>
              </w:r>
              <w:r w:rsidR="009B21A7">
                <w:rPr>
                  <w:sz w:val="22"/>
                  <w:szCs w:val="24"/>
                </w:rPr>
                <w:t>3</w:t>
              </w:r>
              <w:r w:rsidR="00894239">
                <w:rPr>
                  <w:sz w:val="22"/>
                  <w:szCs w:val="24"/>
                </w:rPr>
                <w:t xml:space="preserve"> </w:t>
              </w:r>
              <w:r>
                <w:rPr>
                  <w:sz w:val="22"/>
                  <w:szCs w:val="24"/>
                </w:rPr>
                <w:t>lapai</w:t>
              </w:r>
              <w:r w:rsidR="002364F4">
                <w:rPr>
                  <w:sz w:val="22"/>
                  <w:szCs w:val="24"/>
                </w:rPr>
                <w:t>.</w:t>
              </w:r>
            </w:p>
            <w:p w:rsidR="002364F4" w:rsidRDefault="00D20724" w:rsidP="002364F4">
              <w:pPr>
                <w:ind w:left="57" w:firstLine="1383"/>
                <w:rPr>
                  <w:sz w:val="16"/>
                  <w:szCs w:val="24"/>
                </w:rPr>
              </w:pPr>
            </w:p>
          </w:sdtContent>
        </w:sdt>
        <w:sdt>
          <w:sdtPr>
            <w:alias w:val="pr. 14 p."/>
            <w:tag w:val="part_200f3e645857495699112d74af1c1171"/>
            <w:id w:val="-1644113352"/>
          </w:sdtPr>
          <w:sdtEndPr/>
          <w:sdtContent>
            <w:p w:rsidR="002364F4" w:rsidRDefault="00D20724"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894239">
                <w:rPr>
                  <w:sz w:val="22"/>
                  <w:szCs w:val="24"/>
                </w:rPr>
                <w:t>. Kiti dokumentai</w:t>
              </w:r>
              <w:r w:rsidR="002364F4">
                <w:rPr>
                  <w:sz w:val="22"/>
                  <w:szCs w:val="24"/>
                </w:rPr>
                <w:t>.</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894239" w:rsidP="00894239">
              <w:pPr>
                <w:tabs>
                  <w:tab w:val="left" w:pos="4536"/>
                  <w:tab w:val="left" w:pos="7088"/>
                </w:tabs>
                <w:ind w:firstLine="851"/>
                <w:rPr>
                  <w:sz w:val="22"/>
                  <w:szCs w:val="24"/>
                </w:rPr>
              </w:pPr>
              <w:r>
                <w:rPr>
                  <w:sz w:val="22"/>
                  <w:szCs w:val="24"/>
                </w:rPr>
                <w:t>Vyriausioji specialistė</w:t>
              </w:r>
              <w:r>
                <w:rPr>
                  <w:sz w:val="22"/>
                  <w:szCs w:val="24"/>
                </w:rPr>
                <w:tab/>
                <w:t xml:space="preserve">______________ </w:t>
              </w:r>
              <w:r>
                <w:rPr>
                  <w:sz w:val="22"/>
                  <w:szCs w:val="24"/>
                </w:rPr>
                <w:tab/>
                <w:t>Andrijana Filinaitė</w:t>
              </w:r>
            </w:p>
            <w:p w:rsidR="002364F4" w:rsidRDefault="002364F4" w:rsidP="002364F4">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2364F4" w:rsidRDefault="002364F4" w:rsidP="002364F4"/>
    <w:p w:rsidR="002364F4" w:rsidRDefault="002364F4" w:rsidP="002364F4">
      <w:pPr>
        <w:jc w:val="both"/>
        <w:rPr>
          <w:b/>
          <w:sz w:val="20"/>
        </w:rPr>
      </w:pPr>
    </w:p>
    <w:p w:rsidR="00F17B89" w:rsidRDefault="00F17B89"/>
    <w:p w:rsidR="00F17B89" w:rsidRDefault="00F17B89"/>
    <w:p w:rsidR="00F17B89" w:rsidRDefault="00F17B89"/>
    <w:p w:rsidR="006312FC" w:rsidRDefault="006312FC"/>
    <w:p w:rsidR="006312FC" w:rsidRDefault="006312FC"/>
    <w:p w:rsidR="00D20724" w:rsidRDefault="00D20724"/>
    <w:p w:rsidR="00D20724" w:rsidRDefault="00D20724"/>
    <w:p w:rsidR="00F17B89" w:rsidRDefault="00F17B89"/>
    <w:p w:rsidR="00F17B89" w:rsidRDefault="00F17B89"/>
    <w:p w:rsidR="00F17B89" w:rsidRDefault="00F17B89"/>
    <w:p w:rsidR="00F17B89" w:rsidRDefault="00F17B89"/>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947556" w:rsidP="00BD5762">
            <w:pPr>
              <w:ind w:left="-108"/>
              <w:jc w:val="center"/>
              <w:rPr>
                <w:sz w:val="20"/>
              </w:rPr>
            </w:pPr>
            <w:r>
              <w:rPr>
                <w:sz w:val="20"/>
              </w:rPr>
              <w:t>27049</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947556" w:rsidP="00BD5762">
            <w:pPr>
              <w:jc w:val="center"/>
            </w:pPr>
            <w:r w:rsidRPr="00947556">
              <w:rPr>
                <w:noProof/>
                <w:lang w:eastAsia="lt-LT"/>
              </w:rPr>
              <w:drawing>
                <wp:anchor distT="0" distB="0" distL="114300" distR="114300" simplePos="0" relativeHeight="251763712" behindDoc="0" locked="0" layoutInCell="1" allowOverlap="1">
                  <wp:simplePos x="0" y="0"/>
                  <wp:positionH relativeFrom="column">
                    <wp:posOffset>798830</wp:posOffset>
                  </wp:positionH>
                  <wp:positionV relativeFrom="paragraph">
                    <wp:posOffset>201930</wp:posOffset>
                  </wp:positionV>
                  <wp:extent cx="5003009" cy="2400300"/>
                  <wp:effectExtent l="0" t="0" r="7620" b="0"/>
                  <wp:wrapSquare wrapText="bothSides"/>
                  <wp:docPr id="1" name="Picture 1" descr="D:\komendanturos kompleksas\P11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0038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428" b="25603"/>
                          <a:stretch/>
                        </pic:blipFill>
                        <pic:spPr bwMode="auto">
                          <a:xfrm>
                            <a:off x="0" y="0"/>
                            <a:ext cx="5003009"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947556" w:rsidP="00102D55">
            <w:pPr>
              <w:pStyle w:val="Betarp"/>
              <w:rPr>
                <w:b/>
                <w:sz w:val="20"/>
              </w:rPr>
            </w:pPr>
            <w:r>
              <w:rPr>
                <w:b/>
              </w:rPr>
              <w:t>Tvirtovės štabo viršininko namo P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D20724">
            <w:pPr>
              <w:pStyle w:val="Betarp"/>
              <w:rPr>
                <w:sz w:val="20"/>
              </w:rPr>
            </w:pPr>
            <w:r>
              <w:rPr>
                <w:sz w:val="20"/>
              </w:rPr>
              <w:t xml:space="preserve">                 </w:t>
            </w:r>
            <w:r w:rsidR="00D20724">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AA7175" w:rsidP="00102D55">
            <w:pPr>
              <w:pStyle w:val="Betarp"/>
              <w:rPr>
                <w:sz w:val="20"/>
              </w:rPr>
            </w:pPr>
            <w:r>
              <w:rPr>
                <w:sz w:val="20"/>
              </w:rPr>
              <w:t>2017-01-04</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0D7F58">
        <w:trPr>
          <w:trHeight w:val="4965"/>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947556" w:rsidP="005B535C">
            <w:pPr>
              <w:jc w:val="center"/>
            </w:pPr>
            <w:r w:rsidRPr="00947556">
              <w:rPr>
                <w:noProof/>
                <w:lang w:eastAsia="lt-LT"/>
              </w:rPr>
              <w:drawing>
                <wp:anchor distT="0" distB="0" distL="114300" distR="114300" simplePos="0" relativeHeight="251764736" behindDoc="0" locked="0" layoutInCell="1" allowOverlap="1" wp14:anchorId="125CE14F" wp14:editId="103C4647">
                  <wp:simplePos x="0" y="0"/>
                  <wp:positionH relativeFrom="column">
                    <wp:posOffset>1395730</wp:posOffset>
                  </wp:positionH>
                  <wp:positionV relativeFrom="paragraph">
                    <wp:posOffset>127000</wp:posOffset>
                  </wp:positionV>
                  <wp:extent cx="3650827" cy="2738120"/>
                  <wp:effectExtent l="0" t="0" r="6985" b="5080"/>
                  <wp:wrapSquare wrapText="bothSides"/>
                  <wp:docPr id="2" name="Picture 2" descr="D:\komendanturos kompleksas\P11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003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0827" cy="2738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roofErr w:type="gramStart"/>
            <w:r>
              <w:rPr>
                <w:sz w:val="20"/>
              </w:rPr>
              <w:t xml:space="preserve">         </w:t>
            </w:r>
            <w:proofErr w:type="gramEnd"/>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947556" w:rsidP="00BD5762">
            <w:pPr>
              <w:rPr>
                <w:b/>
              </w:rPr>
            </w:pPr>
            <w:r>
              <w:rPr>
                <w:b/>
              </w:rPr>
              <w:t>V ir P fasadai</w:t>
            </w:r>
          </w:p>
        </w:tc>
      </w:tr>
      <w:tr w:rsidR="00F17B89" w:rsidRPr="00D74939" w:rsidTr="00D20724">
        <w:trPr>
          <w:trHeight w:val="997"/>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D20724">
            <w:pPr>
              <w:rPr>
                <w:sz w:val="20"/>
              </w:rPr>
            </w:pPr>
            <w:r>
              <w:rPr>
                <w:sz w:val="20"/>
              </w:rPr>
              <w:t xml:space="preserve">   </w:t>
            </w:r>
            <w:r w:rsidR="002C5EC3">
              <w:rPr>
                <w:sz w:val="20"/>
              </w:rPr>
              <w:t xml:space="preserve">                  </w:t>
            </w:r>
            <w:r w:rsidR="00D20724">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D20724" w:rsidRPr="00D74939" w:rsidRDefault="00AA7175" w:rsidP="00D20724">
            <w:pPr>
              <w:jc w:val="center"/>
              <w:rPr>
                <w:sz w:val="20"/>
              </w:rPr>
            </w:pPr>
            <w:r>
              <w:rPr>
                <w:sz w:val="20"/>
              </w:rPr>
              <w:t>2017-01-04</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947556" w:rsidP="004B1550">
            <w:pPr>
              <w:tabs>
                <w:tab w:val="left" w:pos="2775"/>
              </w:tabs>
              <w:jc w:val="center"/>
            </w:pPr>
            <w:r>
              <w:rPr>
                <w:sz w:val="20"/>
              </w:rPr>
              <w:t>27049</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947556" w:rsidP="0095084D">
            <w:pPr>
              <w:tabs>
                <w:tab w:val="left" w:pos="2775"/>
              </w:tabs>
              <w:rPr>
                <w:noProof/>
                <w:lang w:eastAsia="lt-LT"/>
              </w:rPr>
            </w:pPr>
            <w:bookmarkStart w:id="0" w:name="_GoBack"/>
            <w:bookmarkEnd w:id="0"/>
            <w:r w:rsidRPr="00947556">
              <w:rPr>
                <w:noProof/>
                <w:lang w:eastAsia="lt-LT"/>
              </w:rPr>
              <w:drawing>
                <wp:anchor distT="0" distB="0" distL="114300" distR="114300" simplePos="0" relativeHeight="251765760" behindDoc="0" locked="0" layoutInCell="1" allowOverlap="1">
                  <wp:simplePos x="0" y="0"/>
                  <wp:positionH relativeFrom="column">
                    <wp:posOffset>1205230</wp:posOffset>
                  </wp:positionH>
                  <wp:positionV relativeFrom="paragraph">
                    <wp:posOffset>361315</wp:posOffset>
                  </wp:positionV>
                  <wp:extent cx="4122420" cy="2540000"/>
                  <wp:effectExtent l="0" t="0" r="0" b="0"/>
                  <wp:wrapSquare wrapText="bothSides"/>
                  <wp:docPr id="3" name="Picture 3" descr="D:\komendanturos kompleksas\P11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endanturos kompleksas\P110037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33" b="25194"/>
                          <a:stretch/>
                        </pic:blipFill>
                        <pic:spPr bwMode="auto">
                          <a:xfrm>
                            <a:off x="0" y="0"/>
                            <a:ext cx="4122420"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7411A9" w:rsidP="00BD5762">
            <w:pPr>
              <w:rPr>
                <w:b/>
              </w:rPr>
            </w:pPr>
            <w:r>
              <w:rPr>
                <w:b/>
              </w:rPr>
              <w:t>R</w:t>
            </w:r>
            <w:r w:rsidR="008537D3">
              <w:rPr>
                <w:b/>
              </w:rPr>
              <w:t xml:space="preserve">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D20724">
            <w:pPr>
              <w:rPr>
                <w:sz w:val="20"/>
              </w:rPr>
            </w:pPr>
            <w:r>
              <w:rPr>
                <w:sz w:val="20"/>
              </w:rPr>
              <w:t xml:space="preserve">   </w:t>
            </w:r>
            <w:r w:rsidR="001143A8">
              <w:rPr>
                <w:sz w:val="20"/>
              </w:rPr>
              <w:t xml:space="preserve">                   </w:t>
            </w:r>
            <w:r w:rsidR="00D20724">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947556" w:rsidP="00BD5762">
            <w:pPr>
              <w:jc w:val="center"/>
            </w:pPr>
            <w:r w:rsidRPr="00947556">
              <w:rPr>
                <w:noProof/>
                <w:lang w:eastAsia="lt-LT"/>
              </w:rPr>
              <w:drawing>
                <wp:anchor distT="0" distB="0" distL="114300" distR="114300" simplePos="0" relativeHeight="251766784" behindDoc="0" locked="0" layoutInCell="1" allowOverlap="1">
                  <wp:simplePos x="0" y="0"/>
                  <wp:positionH relativeFrom="column">
                    <wp:posOffset>1294130</wp:posOffset>
                  </wp:positionH>
                  <wp:positionV relativeFrom="paragraph">
                    <wp:posOffset>191770</wp:posOffset>
                  </wp:positionV>
                  <wp:extent cx="3714750" cy="2785745"/>
                  <wp:effectExtent l="0" t="0" r="0" b="0"/>
                  <wp:wrapSquare wrapText="bothSides"/>
                  <wp:docPr id="6" name="Picture 6" descr="D:\komendanturos kompleksas\P11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endanturos kompleksas\P11003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947556" w:rsidP="00BD5762">
            <w:pPr>
              <w:rPr>
                <w:b/>
              </w:rPr>
            </w:pPr>
            <w:r>
              <w:rPr>
                <w:b/>
              </w:rPr>
              <w:t>Vaizdas iš R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D20724" w:rsidP="00D20724">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p w:rsidR="006442EC" w:rsidRDefault="006442EC"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947556" w:rsidP="00BD38E3">
            <w:pPr>
              <w:tabs>
                <w:tab w:val="left" w:pos="2775"/>
              </w:tabs>
              <w:jc w:val="center"/>
            </w:pPr>
            <w:r>
              <w:rPr>
                <w:sz w:val="20"/>
              </w:rPr>
              <w:t>27049</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947556" w:rsidP="00BD38E3">
            <w:pPr>
              <w:tabs>
                <w:tab w:val="left" w:pos="2775"/>
              </w:tabs>
              <w:rPr>
                <w:noProof/>
                <w:lang w:eastAsia="lt-LT"/>
              </w:rPr>
            </w:pPr>
            <w:r w:rsidRPr="00947556">
              <w:rPr>
                <w:noProof/>
                <w:lang w:eastAsia="lt-LT"/>
              </w:rPr>
              <w:drawing>
                <wp:anchor distT="0" distB="0" distL="114300" distR="114300" simplePos="0" relativeHeight="251767808" behindDoc="0" locked="0" layoutInCell="1" allowOverlap="1">
                  <wp:simplePos x="0" y="0"/>
                  <wp:positionH relativeFrom="column">
                    <wp:posOffset>1346835</wp:posOffset>
                  </wp:positionH>
                  <wp:positionV relativeFrom="paragraph">
                    <wp:posOffset>253365</wp:posOffset>
                  </wp:positionV>
                  <wp:extent cx="3758565" cy="2819400"/>
                  <wp:effectExtent l="0" t="0" r="0" b="0"/>
                  <wp:wrapSquare wrapText="bothSides"/>
                  <wp:docPr id="7" name="Picture 7" descr="D:\komendanturos kompleksas\P11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mendanturos kompleksas\P11003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85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11708E" w:rsidP="00BD38E3">
            <w:pPr>
              <w:rPr>
                <w:b/>
              </w:rPr>
            </w:pPr>
            <w:r>
              <w:rPr>
                <w:b/>
              </w:rPr>
              <w:t>R ir P fasadai</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D20724" w:rsidP="00D20724">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r w:rsidR="008537D3" w:rsidRPr="00D74939" w:rsidTr="00BD38E3">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11708E" w:rsidP="00BD38E3">
            <w:pPr>
              <w:jc w:val="center"/>
            </w:pPr>
            <w:r w:rsidRPr="0011708E">
              <w:rPr>
                <w:noProof/>
                <w:lang w:eastAsia="lt-LT"/>
              </w:rPr>
              <w:drawing>
                <wp:anchor distT="0" distB="0" distL="114300" distR="114300" simplePos="0" relativeHeight="251768832" behindDoc="0" locked="0" layoutInCell="1" allowOverlap="1">
                  <wp:simplePos x="0" y="0"/>
                  <wp:positionH relativeFrom="column">
                    <wp:posOffset>1376680</wp:posOffset>
                  </wp:positionH>
                  <wp:positionV relativeFrom="paragraph">
                    <wp:posOffset>248920</wp:posOffset>
                  </wp:positionV>
                  <wp:extent cx="3746500" cy="2809875"/>
                  <wp:effectExtent l="0" t="0" r="6350" b="9525"/>
                  <wp:wrapSquare wrapText="bothSides"/>
                  <wp:docPr id="8" name="Picture 8" descr="D:\komendanturos kompleksas\P11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mendanturos kompleksas\P11003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11708E" w:rsidP="00BD38E3">
            <w:pPr>
              <w:rPr>
                <w:b/>
              </w:rPr>
            </w:pPr>
            <w:r>
              <w:rPr>
                <w:b/>
              </w:rPr>
              <w:t>Fasado puošybos fragmentai</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D20724" w:rsidP="00D20724">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bl>
    <w:p w:rsidR="008537D3" w:rsidRDefault="008537D3" w:rsidP="008537D3">
      <w:pPr>
        <w:tabs>
          <w:tab w:val="left" w:pos="6315"/>
        </w:tabs>
      </w:pPr>
    </w:p>
    <w:p w:rsidR="008537D3" w:rsidRDefault="008537D3" w:rsidP="00F17B89">
      <w:pPr>
        <w:tabs>
          <w:tab w:val="left" w:pos="6315"/>
        </w:tabs>
      </w:pPr>
    </w:p>
    <w:sectPr w:rsidR="008537D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D7F58"/>
    <w:rsid w:val="000F6A29"/>
    <w:rsid w:val="00102D55"/>
    <w:rsid w:val="001143A8"/>
    <w:rsid w:val="0011708E"/>
    <w:rsid w:val="0015153A"/>
    <w:rsid w:val="00164238"/>
    <w:rsid w:val="001D250C"/>
    <w:rsid w:val="002364F4"/>
    <w:rsid w:val="0026704F"/>
    <w:rsid w:val="002C5EC3"/>
    <w:rsid w:val="002F108A"/>
    <w:rsid w:val="003827E5"/>
    <w:rsid w:val="00392C61"/>
    <w:rsid w:val="004114EC"/>
    <w:rsid w:val="00461594"/>
    <w:rsid w:val="00480B4C"/>
    <w:rsid w:val="004A26C8"/>
    <w:rsid w:val="004B1550"/>
    <w:rsid w:val="0053389C"/>
    <w:rsid w:val="005400CE"/>
    <w:rsid w:val="00562907"/>
    <w:rsid w:val="0057250B"/>
    <w:rsid w:val="005B535C"/>
    <w:rsid w:val="006247DB"/>
    <w:rsid w:val="006312FC"/>
    <w:rsid w:val="006442EC"/>
    <w:rsid w:val="00696B71"/>
    <w:rsid w:val="00703A91"/>
    <w:rsid w:val="007342DE"/>
    <w:rsid w:val="007411A9"/>
    <w:rsid w:val="00741441"/>
    <w:rsid w:val="00760FD3"/>
    <w:rsid w:val="007806C6"/>
    <w:rsid w:val="007A09A1"/>
    <w:rsid w:val="0080389A"/>
    <w:rsid w:val="008537D3"/>
    <w:rsid w:val="00864D38"/>
    <w:rsid w:val="00867DBA"/>
    <w:rsid w:val="00883EE8"/>
    <w:rsid w:val="00894239"/>
    <w:rsid w:val="008C37A2"/>
    <w:rsid w:val="009208DB"/>
    <w:rsid w:val="00947556"/>
    <w:rsid w:val="0095084D"/>
    <w:rsid w:val="009554DB"/>
    <w:rsid w:val="00957642"/>
    <w:rsid w:val="009B21A7"/>
    <w:rsid w:val="009D7AF8"/>
    <w:rsid w:val="00A73556"/>
    <w:rsid w:val="00A87638"/>
    <w:rsid w:val="00AA7175"/>
    <w:rsid w:val="00B36456"/>
    <w:rsid w:val="00B41E1B"/>
    <w:rsid w:val="00B41FCB"/>
    <w:rsid w:val="00B5096F"/>
    <w:rsid w:val="00BD2752"/>
    <w:rsid w:val="00C475A4"/>
    <w:rsid w:val="00C72DF2"/>
    <w:rsid w:val="00C91F79"/>
    <w:rsid w:val="00CA1C24"/>
    <w:rsid w:val="00D130A2"/>
    <w:rsid w:val="00D20724"/>
    <w:rsid w:val="00D90B38"/>
    <w:rsid w:val="00DB1B09"/>
    <w:rsid w:val="00DF0FE7"/>
    <w:rsid w:val="00E61E21"/>
    <w:rsid w:val="00E91F61"/>
    <w:rsid w:val="00E97E12"/>
    <w:rsid w:val="00EB083E"/>
    <w:rsid w:val="00EB21C4"/>
    <w:rsid w:val="00EC15FB"/>
    <w:rsid w:val="00EF3936"/>
    <w:rsid w:val="00F17B89"/>
    <w:rsid w:val="00F23306"/>
    <w:rsid w:val="00F610CB"/>
    <w:rsid w:val="00F61902"/>
    <w:rsid w:val="00F958AA"/>
    <w:rsid w:val="00FA67D9"/>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100BD-3BE8-4F7E-BD34-8EF17972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3673</Words>
  <Characters>2095</Characters>
  <Application>Microsoft Office Word</Application>
  <DocSecurity>4</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2</cp:revision>
  <dcterms:created xsi:type="dcterms:W3CDTF">2017-04-11T07:41:00Z</dcterms:created>
  <dcterms:modified xsi:type="dcterms:W3CDTF">2017-04-11T07:41:00Z</dcterms:modified>
</cp:coreProperties>
</file>