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969"/>
      </w:tblGrid>
      <w:tr w:rsidR="004805E9" w:rsidTr="00C06CE3">
        <w:trPr>
          <w:cantSplit/>
          <w:trHeight w:hRule="exact" w:val="435"/>
        </w:trPr>
        <w:tc>
          <w:tcPr>
            <w:tcW w:w="5670" w:type="dxa"/>
          </w:tcPr>
          <w:p w:rsidR="004805E9" w:rsidRDefault="004805E9">
            <w:pPr>
              <w:pStyle w:val="Antrats"/>
              <w:tabs>
                <w:tab w:val="clear" w:pos="4153"/>
                <w:tab w:val="clear" w:pos="8306"/>
                <w:tab w:val="left" w:pos="5244"/>
              </w:tabs>
              <w:jc w:val="center"/>
            </w:pPr>
          </w:p>
        </w:tc>
        <w:tc>
          <w:tcPr>
            <w:tcW w:w="3969" w:type="dxa"/>
          </w:tcPr>
          <w:p w:rsidR="004805E9" w:rsidRDefault="00050B61" w:rsidP="003637E1">
            <w:pPr>
              <w:tabs>
                <w:tab w:val="left" w:pos="5244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r03_1"/>
                  <w:enabled/>
                  <w:calcOnExit w:val="0"/>
                  <w:helpText w:type="text" w:val="Apribojimo grifas"/>
                  <w:statusText w:type="text" w:val="Specialioji žyma"/>
                  <w:textInput>
                    <w:default w:val="Projektas"/>
                  </w:textInput>
                </w:ffData>
              </w:fldChar>
            </w:r>
            <w:bookmarkStart w:id="0" w:name="r03_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bookmarkStart w:id="1" w:name="_GoBack"/>
            <w:r w:rsidR="00236287">
              <w:rPr>
                <w:b/>
              </w:rPr>
              <w:t> </w:t>
            </w:r>
            <w:r w:rsidR="00236287">
              <w:rPr>
                <w:b/>
              </w:rPr>
              <w:t> </w:t>
            </w:r>
            <w:r w:rsidR="00236287">
              <w:rPr>
                <w:b/>
              </w:rPr>
              <w:t> </w:t>
            </w:r>
            <w:r w:rsidR="00236287">
              <w:rPr>
                <w:b/>
              </w:rPr>
              <w:t> </w:t>
            </w:r>
            <w:r w:rsidR="00236287">
              <w:rPr>
                <w:b/>
              </w:rPr>
              <w:t> </w:t>
            </w:r>
            <w:bookmarkEnd w:id="1"/>
            <w:r>
              <w:rPr>
                <w:b/>
              </w:rPr>
              <w:fldChar w:fldCharType="end"/>
            </w:r>
            <w:bookmarkEnd w:id="0"/>
          </w:p>
          <w:p w:rsidR="004805E9" w:rsidRDefault="004805E9">
            <w:pPr>
              <w:pStyle w:val="Antrats"/>
              <w:tabs>
                <w:tab w:val="left" w:pos="5244"/>
              </w:tabs>
            </w:pPr>
          </w:p>
        </w:tc>
      </w:tr>
      <w:bookmarkStart w:id="2" w:name="_MON_962001925"/>
      <w:bookmarkStart w:id="3" w:name="_MON_992097487"/>
      <w:bookmarkStart w:id="4" w:name="r04" w:colFirst="3" w:colLast="3"/>
      <w:bookmarkStart w:id="5" w:name="r01" w:colFirst="0" w:colLast="0"/>
      <w:bookmarkEnd w:id="2"/>
      <w:bookmarkEnd w:id="3"/>
      <w:bookmarkStart w:id="6" w:name="_MON_961316024"/>
      <w:bookmarkEnd w:id="6"/>
      <w:tr w:rsidR="004805E9" w:rsidTr="00C06CE3">
        <w:trPr>
          <w:cantSplit/>
          <w:trHeight w:hRule="exact" w:val="1261"/>
        </w:trPr>
        <w:tc>
          <w:tcPr>
            <w:tcW w:w="9639" w:type="dxa"/>
            <w:gridSpan w:val="2"/>
          </w:tcPr>
          <w:p w:rsidR="004805E9" w:rsidRPr="00AE7DA5" w:rsidRDefault="004805E9">
            <w:pPr>
              <w:pStyle w:val="Antrats"/>
              <w:tabs>
                <w:tab w:val="left" w:pos="5244"/>
              </w:tabs>
              <w:jc w:val="center"/>
            </w:pPr>
            <w:r w:rsidRPr="00AE7DA5">
              <w:object w:dxaOrig="821" w:dyaOrig="77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.35pt;height:38.15pt" o:ole="" fillcolor="window">
                  <v:imagedata r:id="rId6" o:title=""/>
                </v:shape>
                <o:OLEObject Type="Embed" ProgID="Word.Picture.8" ShapeID="_x0000_i1025" DrawAspect="Content" ObjectID="_1603719615" r:id="rId7"/>
              </w:object>
            </w:r>
          </w:p>
        </w:tc>
      </w:tr>
      <w:bookmarkEnd w:id="4"/>
      <w:bookmarkEnd w:id="5"/>
      <w:tr w:rsidR="004805E9" w:rsidTr="00C06CE3">
        <w:trPr>
          <w:cantSplit/>
          <w:trHeight w:hRule="exact" w:val="740"/>
        </w:trPr>
        <w:tc>
          <w:tcPr>
            <w:tcW w:w="9639" w:type="dxa"/>
            <w:gridSpan w:val="2"/>
          </w:tcPr>
          <w:p w:rsidR="004805E9" w:rsidRDefault="004805E9">
            <w:pPr>
              <w:tabs>
                <w:tab w:val="left" w:pos="5244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6"/>
                  <w:enabled w:val="0"/>
                  <w:calcOnExit w:val="0"/>
                  <w:textInput>
                    <w:default w:val="KAUNO MIESTO SAVIVALDYBĖS TARYBA"/>
                    <w:format w:val="Didžiosios raidės"/>
                  </w:textInput>
                </w:ffData>
              </w:fldChar>
            </w:r>
            <w:bookmarkStart w:id="7" w:name="r06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KAUNO MIESTO SAVIVALDYBĖS TARYBA</w:t>
            </w:r>
            <w:r>
              <w:rPr>
                <w:b/>
                <w:caps/>
              </w:rPr>
              <w:fldChar w:fldCharType="end"/>
            </w:r>
            <w:bookmarkEnd w:id="7"/>
          </w:p>
          <w:p w:rsidR="004805E9" w:rsidRDefault="004805E9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7"/>
                  <w:enabled w:val="0"/>
                  <w:calcOnExit w:val="0"/>
                  <w:textInput>
                    <w:format w:val="Didžiosios raidės"/>
                  </w:textInput>
                </w:ffData>
              </w:fldChar>
            </w:r>
            <w:bookmarkStart w:id="8" w:name="r07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</w:rPr>
              <w:fldChar w:fldCharType="end"/>
            </w:r>
            <w:bookmarkEnd w:id="8"/>
          </w:p>
        </w:tc>
      </w:tr>
      <w:tr w:rsidR="004805E9" w:rsidTr="00C06CE3">
        <w:trPr>
          <w:cantSplit/>
          <w:trHeight w:hRule="exact" w:val="340"/>
        </w:trPr>
        <w:tc>
          <w:tcPr>
            <w:tcW w:w="9639" w:type="dxa"/>
            <w:gridSpan w:val="2"/>
          </w:tcPr>
          <w:p w:rsidR="004805E9" w:rsidRDefault="003637E1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8"/>
                  <w:enabled/>
                  <w:calcOnExit w:val="0"/>
                  <w:exitMacro w:val="AutoSavybes.MAIN"/>
                  <w:helpText w:type="text" w:val="DOKUMENTO PAVADINIMAS"/>
                  <w:statusText w:type="text" w:val="DOKUMENTO PAVADINIMAS"/>
                  <w:textInput>
                    <w:default w:val="SPRENDIMAS"/>
                    <w:format w:val="Didžiosios raidės"/>
                  </w:textInput>
                </w:ffData>
              </w:fldChar>
            </w:r>
            <w:bookmarkStart w:id="9" w:name="r08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 w:rsidR="00AE7DA5">
              <w:rPr>
                <w:b/>
                <w:noProof/>
              </w:rPr>
              <w:t>SPRENDIMAS</w:t>
            </w:r>
            <w:r>
              <w:rPr>
                <w:b/>
                <w:caps/>
              </w:rPr>
              <w:fldChar w:fldCharType="end"/>
            </w:r>
            <w:bookmarkEnd w:id="9"/>
          </w:p>
          <w:p w:rsidR="004805E9" w:rsidRDefault="004805E9">
            <w:pPr>
              <w:tabs>
                <w:tab w:val="left" w:pos="5244"/>
              </w:tabs>
              <w:jc w:val="center"/>
            </w:pPr>
          </w:p>
        </w:tc>
      </w:tr>
      <w:tr w:rsidR="004805E9" w:rsidTr="00C06CE3">
        <w:trPr>
          <w:cantSplit/>
          <w:trHeight w:val="740"/>
        </w:trPr>
        <w:tc>
          <w:tcPr>
            <w:tcW w:w="9639" w:type="dxa"/>
            <w:gridSpan w:val="2"/>
          </w:tcPr>
          <w:p w:rsidR="004805E9" w:rsidRDefault="003637E1" w:rsidP="00080C5F">
            <w:pPr>
              <w:tabs>
                <w:tab w:val="left" w:pos="5244"/>
              </w:tabs>
              <w:spacing w:after="240"/>
              <w:jc w:val="center"/>
              <w:rPr>
                <w:b/>
                <w:caps/>
              </w:rPr>
            </w:pPr>
            <w:r>
              <w:rPr>
                <w:b/>
              </w:rPr>
              <w:fldChar w:fldCharType="begin">
                <w:ffData>
                  <w:name w:val="r17"/>
                  <w:enabled/>
                  <w:calcOnExit w:val="0"/>
                  <w:exitMacro w:val="AutoSavybes.MAIN"/>
                  <w:helpText w:type="text" w:val="Teksto antraštė"/>
                  <w:statusText w:type="text" w:val="Teksto antraštė"/>
                  <w:textInput>
                    <w:default w:val="DOKUMENTO ANTRAŠTĖ"/>
                    <w:format w:val="Didžiosios raidės"/>
                  </w:textInput>
                </w:ffData>
              </w:fldChar>
            </w:r>
            <w:bookmarkStart w:id="10" w:name="r1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AE7DA5" w:rsidRPr="00080C5F">
              <w:rPr>
                <w:b/>
              </w:rPr>
              <w:t xml:space="preserve">DĖL KAUNO IŠORINĖS VAIZDINĖS REKLAMOS SKLAIDOS SPECIALIOJO PLANO </w:t>
            </w:r>
            <w:r>
              <w:rPr>
                <w:b/>
              </w:rPr>
              <w:fldChar w:fldCharType="end"/>
            </w:r>
            <w:bookmarkEnd w:id="10"/>
          </w:p>
        </w:tc>
      </w:tr>
      <w:tr w:rsidR="004805E9" w:rsidTr="00C06CE3">
        <w:trPr>
          <w:cantSplit/>
          <w:trHeight w:hRule="exact" w:val="340"/>
        </w:trPr>
        <w:tc>
          <w:tcPr>
            <w:tcW w:w="9639" w:type="dxa"/>
            <w:gridSpan w:val="2"/>
          </w:tcPr>
          <w:p w:rsidR="004805E9" w:rsidRDefault="00851D77">
            <w:pPr>
              <w:tabs>
                <w:tab w:val="right" w:pos="2410"/>
                <w:tab w:val="right" w:pos="3544"/>
                <w:tab w:val="left" w:pos="5670"/>
              </w:tabs>
              <w:spacing w:after="280"/>
              <w:jc w:val="center"/>
            </w:pPr>
            <w:r>
              <w:fldChar w:fldCharType="begin">
                <w:ffData>
                  <w:name w:val="r09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>
                    <w:default w:val="...."/>
                  </w:textInput>
                </w:ffData>
              </w:fldChar>
            </w:r>
            <w:bookmarkStart w:id="11" w:name="r09"/>
            <w:r>
              <w:instrText xml:space="preserve"> FORMTEXT </w:instrText>
            </w:r>
            <w:r>
              <w:fldChar w:fldCharType="separate"/>
            </w:r>
            <w:r w:rsidR="00236287">
              <w:rPr>
                <w:noProof/>
              </w:rPr>
              <w:t xml:space="preserve">2017 m. gruodžio 19 d.  </w:t>
            </w:r>
            <w:r>
              <w:fldChar w:fldCharType="end"/>
            </w:r>
            <w:bookmarkEnd w:id="11"/>
            <w:r>
              <w:t xml:space="preserve"> </w:t>
            </w:r>
            <w:r w:rsidR="004805E9">
              <w:t xml:space="preserve">Nr. </w:t>
            </w:r>
            <w:r>
              <w:fldChar w:fldCharType="begin">
                <w:ffData>
                  <w:name w:val="r10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>
                    <w:default w:val="...."/>
                  </w:textInput>
                </w:ffData>
              </w:fldChar>
            </w:r>
            <w:bookmarkStart w:id="12" w:name="r10"/>
            <w:r>
              <w:instrText xml:space="preserve"> FORMTEXT </w:instrText>
            </w:r>
            <w:r>
              <w:fldChar w:fldCharType="separate"/>
            </w:r>
            <w:r w:rsidR="00236287">
              <w:rPr>
                <w:noProof/>
              </w:rPr>
              <w:t>T-789</w:t>
            </w:r>
            <w:r>
              <w:fldChar w:fldCharType="end"/>
            </w:r>
            <w:bookmarkEnd w:id="12"/>
          </w:p>
          <w:p w:rsidR="004805E9" w:rsidRDefault="004805E9">
            <w:pPr>
              <w:tabs>
                <w:tab w:val="left" w:pos="5244"/>
              </w:tabs>
              <w:spacing w:after="120" w:line="360" w:lineRule="auto"/>
            </w:pPr>
          </w:p>
        </w:tc>
      </w:tr>
      <w:tr w:rsidR="004805E9" w:rsidTr="00C06CE3">
        <w:trPr>
          <w:cantSplit/>
        </w:trPr>
        <w:tc>
          <w:tcPr>
            <w:tcW w:w="9639" w:type="dxa"/>
            <w:gridSpan w:val="2"/>
          </w:tcPr>
          <w:p w:rsidR="004805E9" w:rsidRDefault="004805E9">
            <w:pPr>
              <w:tabs>
                <w:tab w:val="left" w:pos="5244"/>
              </w:tabs>
              <w:suppressAutoHyphens/>
              <w:jc w:val="center"/>
            </w:pPr>
            <w:r>
              <w:fldChar w:fldCharType="begin">
                <w:ffData>
                  <w:name w:val="r12"/>
                  <w:enabled w:val="0"/>
                  <w:calcOnExit w:val="0"/>
                  <w:textInput>
                    <w:default w:val="Kaunas"/>
                  </w:textInput>
                </w:ffData>
              </w:fldChar>
            </w:r>
            <w:bookmarkStart w:id="13" w:name="r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Kaunas</w:t>
            </w:r>
            <w:r>
              <w:fldChar w:fldCharType="end"/>
            </w:r>
            <w:bookmarkEnd w:id="13"/>
          </w:p>
        </w:tc>
      </w:tr>
    </w:tbl>
    <w:p w:rsidR="004805E9" w:rsidRDefault="004805E9">
      <w:pPr>
        <w:spacing w:after="480"/>
      </w:pPr>
    </w:p>
    <w:p w:rsidR="004805E9" w:rsidRDefault="004805E9">
      <w:pPr>
        <w:spacing w:after="480"/>
        <w:sectPr w:rsidR="004805E9"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397" w:right="567" w:bottom="1134" w:left="1701" w:header="340" w:footer="340" w:gutter="0"/>
          <w:cols w:space="720"/>
          <w:titlePg/>
        </w:sectPr>
      </w:pPr>
    </w:p>
    <w:p w:rsidR="00080C5F" w:rsidRPr="00F56BC9" w:rsidRDefault="00576A52" w:rsidP="00906EEE">
      <w:pPr>
        <w:pStyle w:val="Pagrindinistekstas"/>
        <w:ind w:firstLine="1134"/>
        <w:jc w:val="both"/>
      </w:pPr>
      <w:bookmarkStart w:id="14" w:name="r18"/>
      <w:r>
        <w:tab/>
      </w:r>
      <w:r w:rsidR="00080C5F">
        <w:t xml:space="preserve">Vadovaudamasi Lietuvos </w:t>
      </w:r>
      <w:r w:rsidR="00080C5F" w:rsidRPr="00F56BC9">
        <w:t>Respublikos vietos savivaldos įstatymo 6 straipsnio 19</w:t>
      </w:r>
      <w:r w:rsidR="00080C5F">
        <w:t> </w:t>
      </w:r>
      <w:r w:rsidR="00080C5F" w:rsidRPr="00F56BC9">
        <w:t>punkt</w:t>
      </w:r>
      <w:r w:rsidR="00080C5F">
        <w:t>u</w:t>
      </w:r>
      <w:r w:rsidR="00080C5F" w:rsidRPr="00F56BC9">
        <w:t xml:space="preserve">, 16 straipsnio </w:t>
      </w:r>
      <w:r w:rsidR="00080C5F">
        <w:t>3</w:t>
      </w:r>
      <w:r w:rsidR="00080C5F" w:rsidRPr="00F56BC9">
        <w:t xml:space="preserve"> dalies </w:t>
      </w:r>
      <w:r w:rsidR="00080C5F">
        <w:t>8</w:t>
      </w:r>
      <w:r w:rsidR="00080C5F" w:rsidRPr="00F56BC9">
        <w:t xml:space="preserve"> punktu, Lietuvos Respublikos teritorijų planavimo įstatymo </w:t>
      </w:r>
      <w:r w:rsidR="00080C5F">
        <w:t xml:space="preserve">6 straipsnio 2 dalimi, 30 straipsnio 2 ir 8 dalimis, </w:t>
      </w:r>
      <w:r w:rsidR="00080C5F" w:rsidRPr="00F56BC9">
        <w:t xml:space="preserve">Kauno miesto savivaldybės taryba  </w:t>
      </w:r>
      <w:r w:rsidR="00080C5F">
        <w:t xml:space="preserve">                          </w:t>
      </w:r>
      <w:r w:rsidR="00080C5F" w:rsidRPr="00F56BC9">
        <w:t>n u s p r e n d ž i a:</w:t>
      </w:r>
    </w:p>
    <w:p w:rsidR="00080C5F" w:rsidRDefault="00080C5F" w:rsidP="00906EEE">
      <w:pPr>
        <w:pStyle w:val="Pagrindinistekstas"/>
        <w:ind w:firstLine="1302"/>
        <w:jc w:val="both"/>
      </w:pPr>
      <w:r w:rsidRPr="00F56BC9">
        <w:t xml:space="preserve">1. </w:t>
      </w:r>
      <w:r>
        <w:t>Koreguoti</w:t>
      </w:r>
      <w:r w:rsidRPr="00F56BC9">
        <w:t xml:space="preserve"> </w:t>
      </w:r>
      <w:r w:rsidRPr="00E01EED">
        <w:t>Kauno išorinės vaizdinės reklamos sklaidos special</w:t>
      </w:r>
      <w:r>
        <w:t xml:space="preserve">ųjį planą, patvirtintą </w:t>
      </w:r>
      <w:r w:rsidRPr="00F56BC9">
        <w:t>Kauno miesto savivaldybės tarybos 20</w:t>
      </w:r>
      <w:r>
        <w:t>1</w:t>
      </w:r>
      <w:r w:rsidRPr="00F56BC9">
        <w:t xml:space="preserve">4 m. lapkričio </w:t>
      </w:r>
      <w:r>
        <w:t>27</w:t>
      </w:r>
      <w:r w:rsidRPr="00F56BC9">
        <w:t xml:space="preserve"> d. sprendimu</w:t>
      </w:r>
      <w:r>
        <w:t xml:space="preserve"> </w:t>
      </w:r>
      <w:r w:rsidRPr="00F56BC9">
        <w:t>Nr. T-</w:t>
      </w:r>
      <w:r>
        <w:t>640</w:t>
      </w:r>
      <w:r w:rsidRPr="00F56BC9">
        <w:t xml:space="preserve"> „</w:t>
      </w:r>
      <w:r>
        <w:t>Dėl Kauno išorinės vaizdinės reklamos sklaidos specialiojo plano patvirtinimo“. Specialiojo plano koregavimo tikslas – koreguoti išorinės vaizdinės reklamos sklaidos zonų tvarkymo principus ir su tuo susijusius specialiojo plano sprendinius.</w:t>
      </w:r>
    </w:p>
    <w:p w:rsidR="00576A52" w:rsidRDefault="00080C5F" w:rsidP="00906EEE">
      <w:pPr>
        <w:pStyle w:val="Pagrindinistekstas"/>
        <w:tabs>
          <w:tab w:val="left" w:pos="1134"/>
        </w:tabs>
        <w:ind w:firstLine="1302"/>
        <w:jc w:val="both"/>
      </w:pPr>
      <w:r w:rsidRPr="00F56BC9">
        <w:t>2. Pavesti Kauno miesto savivaldybės administracijos direktoriui organizuoti 1 punkte nurodyt</w:t>
      </w:r>
      <w:r>
        <w:t>o</w:t>
      </w:r>
      <w:r w:rsidRPr="00F56BC9">
        <w:t xml:space="preserve"> </w:t>
      </w:r>
      <w:r>
        <w:t xml:space="preserve">specialiojo plano </w:t>
      </w:r>
      <w:r w:rsidRPr="00D3328E">
        <w:t>koregavimo</w:t>
      </w:r>
      <w:r>
        <w:t xml:space="preserve"> </w:t>
      </w:r>
      <w:r w:rsidRPr="00F56BC9">
        <w:t>procedūras.</w:t>
      </w:r>
    </w:p>
    <w:p w:rsidR="00080C5F" w:rsidRDefault="00080C5F" w:rsidP="00080C5F">
      <w:pPr>
        <w:pStyle w:val="Pagrindinistekstas"/>
        <w:tabs>
          <w:tab w:val="left" w:pos="1134"/>
        </w:tabs>
        <w:spacing w:line="288" w:lineRule="auto"/>
        <w:ind w:firstLine="0"/>
        <w:jc w:val="both"/>
      </w:pPr>
    </w:p>
    <w:bookmarkEnd w:id="14"/>
    <w:p w:rsidR="004805E9" w:rsidRDefault="004805E9" w:rsidP="00576A52">
      <w:pPr>
        <w:sectPr w:rsidR="004805E9">
          <w:headerReference w:type="default" r:id="rId11"/>
          <w:footerReference w:type="default" r:id="rId12"/>
          <w:type w:val="continuous"/>
          <w:pgSz w:w="11907" w:h="16840" w:code="9"/>
          <w:pgMar w:top="1134" w:right="567" w:bottom="1134" w:left="1701" w:header="340" w:footer="340" w:gutter="0"/>
          <w:cols w:space="720"/>
          <w:formProt w:val="0"/>
          <w:titlePg/>
        </w:sectPr>
      </w:pPr>
    </w:p>
    <w:p w:rsidR="004805E9" w:rsidRDefault="004805E9">
      <w:pPr>
        <w:keepNext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1"/>
        <w:gridCol w:w="1916"/>
        <w:gridCol w:w="3402"/>
      </w:tblGrid>
      <w:tr w:rsidR="004805E9">
        <w:trPr>
          <w:cantSplit/>
        </w:trPr>
        <w:tc>
          <w:tcPr>
            <w:tcW w:w="4321" w:type="dxa"/>
          </w:tcPr>
          <w:p w:rsidR="004805E9" w:rsidRDefault="004805E9" w:rsidP="00576A52">
            <w:pPr>
              <w:keepNext/>
              <w:spacing w:after="120"/>
            </w:pPr>
            <w:r>
              <w:fldChar w:fldCharType="begin">
                <w:ffData>
                  <w:name w:val="r20_1_1"/>
                  <w:enabled/>
                  <w:calcOnExit w:val="0"/>
                  <w:exitMacro w:val="AutoSavybes.MAIN"/>
                  <w:helpText w:type="text" w:val="Pareigos"/>
                  <w:statusText w:type="text" w:val="Pareigos"/>
                  <w:textInput>
                    <w:default w:val="Pareigų pavadinimas"/>
                  </w:textInput>
                </w:ffData>
              </w:fldChar>
            </w:r>
            <w:bookmarkStart w:id="15" w:name="r20_1_1"/>
            <w:r>
              <w:instrText xml:space="preserve"> FORMTEXT </w:instrText>
            </w:r>
            <w:r>
              <w:fldChar w:fldCharType="separate"/>
            </w:r>
            <w:r w:rsidR="00576A52" w:rsidRPr="00576A52">
              <w:t>Savivaldybės meras</w:t>
            </w:r>
            <w:r>
              <w:fldChar w:fldCharType="end"/>
            </w:r>
            <w:bookmarkEnd w:id="15"/>
          </w:p>
        </w:tc>
        <w:tc>
          <w:tcPr>
            <w:tcW w:w="1916" w:type="dxa"/>
          </w:tcPr>
          <w:p w:rsidR="004805E9" w:rsidRDefault="004805E9">
            <w:pPr>
              <w:keepNext/>
              <w:spacing w:after="120"/>
            </w:pPr>
          </w:p>
        </w:tc>
        <w:tc>
          <w:tcPr>
            <w:tcW w:w="3402" w:type="dxa"/>
          </w:tcPr>
          <w:p w:rsidR="004805E9" w:rsidRDefault="00050B61" w:rsidP="00236287">
            <w:pPr>
              <w:keepNext/>
              <w:spacing w:after="120"/>
              <w:jc w:val="right"/>
            </w:pPr>
            <w:r>
              <w:fldChar w:fldCharType="begin">
                <w:ffData>
                  <w:name w:val="r20_2_1"/>
                  <w:enabled/>
                  <w:calcOnExit w:val="0"/>
                  <w:exitMacro w:val="AutoSavybes.MAIN"/>
                  <w:helpText w:type="text" w:val="Vardas"/>
                  <w:statusText w:type="text" w:val="Vardas"/>
                  <w:textInput/>
                </w:ffData>
              </w:fldChar>
            </w:r>
            <w:bookmarkStart w:id="16" w:name="r20_2_1"/>
            <w:r>
              <w:instrText xml:space="preserve"> FORMTEXT </w:instrText>
            </w:r>
            <w:r>
              <w:fldChar w:fldCharType="separate"/>
            </w:r>
            <w:r w:rsidR="00236287">
              <w:rPr>
                <w:noProof/>
              </w:rPr>
              <w:t>Visvaldas</w:t>
            </w:r>
            <w:r>
              <w:fldChar w:fldCharType="end"/>
            </w:r>
            <w:bookmarkEnd w:id="16"/>
            <w:r w:rsidR="004805E9">
              <w:t xml:space="preserve"> </w:t>
            </w:r>
            <w:r>
              <w:fldChar w:fldCharType="begin">
                <w:ffData>
                  <w:name w:val="r20_3_1"/>
                  <w:enabled/>
                  <w:calcOnExit w:val="0"/>
                  <w:exitMacro w:val="AutoSavybes.MAIN"/>
                  <w:helpText w:type="text" w:val="Pavardė"/>
                  <w:statusText w:type="text" w:val="Pavardė"/>
                  <w:textInput/>
                </w:ffData>
              </w:fldChar>
            </w:r>
            <w:bookmarkStart w:id="17" w:name="r20_3_1"/>
            <w:r>
              <w:instrText xml:space="preserve"> FORMTEXT </w:instrText>
            </w:r>
            <w:r>
              <w:fldChar w:fldCharType="separate"/>
            </w:r>
            <w:r w:rsidR="00236287">
              <w:rPr>
                <w:noProof/>
              </w:rPr>
              <w:t>Matijošaitis</w:t>
            </w:r>
            <w:r>
              <w:fldChar w:fldCharType="end"/>
            </w:r>
            <w:bookmarkEnd w:id="17"/>
          </w:p>
        </w:tc>
      </w:tr>
    </w:tbl>
    <w:p w:rsidR="004805E9" w:rsidRDefault="004805E9">
      <w:pPr>
        <w:keepNext/>
      </w:pPr>
    </w:p>
    <w:sectPr w:rsidR="004805E9">
      <w:footerReference w:type="default" r:id="rId13"/>
      <w:type w:val="continuous"/>
      <w:pgSz w:w="11907" w:h="16840" w:code="9"/>
      <w:pgMar w:top="1134" w:right="408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6A52" w:rsidRDefault="00576A52">
      <w:r>
        <w:separator/>
      </w:r>
    </w:p>
  </w:endnote>
  <w:endnote w:type="continuationSeparator" w:id="0">
    <w:p w:rsidR="00576A52" w:rsidRDefault="00576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4805E9">
      <w:trPr>
        <w:trHeight w:hRule="exact" w:val="794"/>
      </w:trPr>
      <w:tc>
        <w:tcPr>
          <w:tcW w:w="5184" w:type="dxa"/>
        </w:tcPr>
        <w:p w:rsidR="004805E9" w:rsidRDefault="004805E9">
          <w:pPr>
            <w:pStyle w:val="Porat"/>
          </w:pPr>
        </w:p>
      </w:tc>
      <w:tc>
        <w:tcPr>
          <w:tcW w:w="2592" w:type="dxa"/>
        </w:tcPr>
        <w:p w:rsidR="004805E9" w:rsidRDefault="004805E9">
          <w:pPr>
            <w:pStyle w:val="Porat"/>
          </w:pPr>
        </w:p>
      </w:tc>
      <w:tc>
        <w:tcPr>
          <w:tcW w:w="2592" w:type="dxa"/>
        </w:tcPr>
        <w:p w:rsidR="004805E9" w:rsidRDefault="004805E9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4805E9" w:rsidRDefault="004805E9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5E9" w:rsidRDefault="004805E9">
    <w:pPr>
      <w:pStyle w:val="Porat"/>
      <w:spacing w:line="20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4805E9">
      <w:trPr>
        <w:trHeight w:hRule="exact" w:val="794"/>
      </w:trPr>
      <w:tc>
        <w:tcPr>
          <w:tcW w:w="5184" w:type="dxa"/>
        </w:tcPr>
        <w:p w:rsidR="004805E9" w:rsidRDefault="004805E9">
          <w:pPr>
            <w:pStyle w:val="Porat"/>
          </w:pPr>
        </w:p>
      </w:tc>
      <w:tc>
        <w:tcPr>
          <w:tcW w:w="2592" w:type="dxa"/>
        </w:tcPr>
        <w:p w:rsidR="004805E9" w:rsidRDefault="004805E9">
          <w:pPr>
            <w:pStyle w:val="Porat"/>
          </w:pPr>
        </w:p>
      </w:tc>
      <w:tc>
        <w:tcPr>
          <w:tcW w:w="2592" w:type="dxa"/>
        </w:tcPr>
        <w:p w:rsidR="004805E9" w:rsidRDefault="004805E9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4805E9" w:rsidRDefault="004805E9">
    <w:pPr>
      <w:pStyle w:val="Porat"/>
      <w:spacing w:line="20" w:lineRule="exac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4805E9">
      <w:trPr>
        <w:trHeight w:hRule="exact" w:val="794"/>
      </w:trPr>
      <w:tc>
        <w:tcPr>
          <w:tcW w:w="5184" w:type="dxa"/>
        </w:tcPr>
        <w:p w:rsidR="004805E9" w:rsidRDefault="004805E9">
          <w:pPr>
            <w:pStyle w:val="Porat"/>
          </w:pPr>
        </w:p>
      </w:tc>
      <w:tc>
        <w:tcPr>
          <w:tcW w:w="2592" w:type="dxa"/>
        </w:tcPr>
        <w:p w:rsidR="004805E9" w:rsidRDefault="004805E9">
          <w:pPr>
            <w:pStyle w:val="Porat"/>
          </w:pPr>
        </w:p>
      </w:tc>
      <w:tc>
        <w:tcPr>
          <w:tcW w:w="2592" w:type="dxa"/>
        </w:tcPr>
        <w:p w:rsidR="004805E9" w:rsidRDefault="004805E9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4805E9" w:rsidRDefault="004805E9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6A52" w:rsidRDefault="00576A52">
      <w:pPr>
        <w:pStyle w:val="Porat"/>
        <w:spacing w:before="240"/>
      </w:pPr>
    </w:p>
  </w:footnote>
  <w:footnote w:type="continuationSeparator" w:id="0">
    <w:p w:rsidR="00576A52" w:rsidRDefault="00576A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5E9" w:rsidRDefault="004805E9">
    <w:pPr>
      <w:pStyle w:val="Antrats"/>
      <w:tabs>
        <w:tab w:val="clear" w:pos="4153"/>
        <w:tab w:val="clear" w:pos="8306"/>
      </w:tabs>
      <w:spacing w:line="2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5E9" w:rsidRDefault="004805E9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>
      <w:rPr>
        <w:rStyle w:val="Puslapionumeris"/>
        <w:noProof/>
      </w:rPr>
      <w:t>2</w:t>
    </w:r>
    <w:r>
      <w:rPr>
        <w:rStyle w:val="Puslapionumeris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attachedTemplate r:id="rId1"/>
  <w:documentProtection w:edit="forms" w:enforcement="1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576A52"/>
    <w:rsid w:val="000263EC"/>
    <w:rsid w:val="00050B61"/>
    <w:rsid w:val="000727A2"/>
    <w:rsid w:val="00080C5F"/>
    <w:rsid w:val="00236287"/>
    <w:rsid w:val="00266465"/>
    <w:rsid w:val="003637E1"/>
    <w:rsid w:val="003B1DF7"/>
    <w:rsid w:val="004805E9"/>
    <w:rsid w:val="00576A52"/>
    <w:rsid w:val="005E2A38"/>
    <w:rsid w:val="005E6C2E"/>
    <w:rsid w:val="00627A22"/>
    <w:rsid w:val="007D1D62"/>
    <w:rsid w:val="00851D77"/>
    <w:rsid w:val="008D13CF"/>
    <w:rsid w:val="00906EEE"/>
    <w:rsid w:val="009F39E5"/>
    <w:rsid w:val="00AE7DA5"/>
    <w:rsid w:val="00B462C9"/>
    <w:rsid w:val="00B535F7"/>
    <w:rsid w:val="00BB3F5F"/>
    <w:rsid w:val="00BD77D0"/>
    <w:rsid w:val="00C06CE3"/>
    <w:rsid w:val="00D86282"/>
    <w:rsid w:val="00E8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08DB2646-46CD-4B4A-84F8-96830C836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link w:val="PagrindinistekstasDiagrama"/>
    <w:semiHidden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character" w:customStyle="1" w:styleId="PagrindinistekstasDiagrama">
    <w:name w:val="Pagrindinis tekstas Diagrama"/>
    <w:link w:val="Pagrindinistekstas"/>
    <w:semiHidden/>
    <w:rsid w:val="00576A52"/>
    <w:rPr>
      <w:sz w:val="24"/>
      <w:lang w:eastAsia="en-US" w:bidi="he-IL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576A52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576A52"/>
    <w:rPr>
      <w:rFonts w:ascii="Tahoma" w:hAnsi="Tahoma" w:cs="Tahoma"/>
      <w:sz w:val="16"/>
      <w:szCs w:val="16"/>
      <w:lang w:eastAsia="en-US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templates\blankai\word7\_Taryba\t_T_projektas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t_T_projektas</Template>
  <TotalTime>0</TotalTime>
  <Pages>1</Pages>
  <Words>170</Words>
  <Characters>1086</Characters>
  <Application>Microsoft Office Word</Application>
  <DocSecurity>0</DocSecurity>
  <Lines>25</Lines>
  <Paragraphs>9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MIESTO SAVIVALDYBĖS TARYBA   2017-12-19   SPRENDIMAS   Nr. T-789</vt:lpstr>
      <vt:lpstr> </vt:lpstr>
    </vt:vector>
  </TitlesOfParts>
  <Manager>Savivaldybės meras Visvaldas Matijošaitis</Manager>
  <Company>KAUNO MIESTO SAVIVALDYBĖ</Company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TARYBA   2017-12-19   SPRENDIMAS   Nr. T-789</dc:title>
  <dc:subject>DĖL KAUNO IŠORINĖS VAIZDINĖS REKLAMOS SKLAIDOS SPECIALIOJO PLANO</dc:subject>
  <dc:creator>Miesto planavimo ir architektūros skyrius</dc:creator>
  <cp:lastModifiedBy>Natalija Danielienė-Tsebriy</cp:lastModifiedBy>
  <cp:revision>2</cp:revision>
  <cp:lastPrinted>2018-11-14T14:46:00Z</cp:lastPrinted>
  <dcterms:created xsi:type="dcterms:W3CDTF">2018-11-14T14:51:00Z</dcterms:created>
  <dcterms:modified xsi:type="dcterms:W3CDTF">2018-11-14T14:51:00Z</dcterms:modified>
</cp:coreProperties>
</file>