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715A1">
              <w:rPr>
                <w:b/>
              </w:rPr>
              <w:t> </w:t>
            </w:r>
            <w:r w:rsidR="00C715A1">
              <w:rPr>
                <w:b/>
              </w:rPr>
              <w:t> </w:t>
            </w:r>
            <w:r w:rsidR="00C715A1">
              <w:rPr>
                <w:b/>
              </w:rPr>
              <w:t> </w:t>
            </w:r>
            <w:r w:rsidR="00C715A1">
              <w:rPr>
                <w:b/>
              </w:rPr>
              <w:t> </w:t>
            </w:r>
            <w:r w:rsidR="00C715A1">
              <w:rPr>
                <w:b/>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pt" o:ole="" fillcolor="window">
                  <v:imagedata r:id="rId6" o:title=""/>
                </v:shape>
                <o:OLEObject Type="Embed" ProgID="Word.Picture.8" ShapeID="_x0000_i1025" DrawAspect="Content" ObjectID="_161805765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D028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D0285" w:rsidRPr="00303A6C">
              <w:rPr>
                <w:b/>
              </w:rPr>
              <w:t xml:space="preserve">DĖL DAUGIABUČIO NAMO </w:t>
            </w:r>
            <w:r w:rsidR="002D0285">
              <w:rPr>
                <w:b/>
              </w:rPr>
              <w:t>KRANTO 2-OJOJE</w:t>
            </w:r>
            <w:r w:rsidR="002D0285" w:rsidRPr="00303A6C">
              <w:rPr>
                <w:b/>
              </w:rPr>
              <w:t xml:space="preserve"> G. </w:t>
            </w:r>
            <w:r w:rsidR="002D0285">
              <w:rPr>
                <w:b/>
              </w:rPr>
              <w:t>16</w:t>
            </w:r>
            <w:r w:rsidR="002D0285"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D82164">
              <w:t>2019-04-29</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D82164">
              <w:t>A-1482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Butų ir kitų patalpų savininkų </w:t>
      </w:r>
      <w:r w:rsidR="009D109D">
        <w:t>Kranto 2-ojoje</w:t>
      </w:r>
      <w:r w:rsidR="004C4DC6">
        <w:t xml:space="preserve"> g.</w:t>
      </w:r>
      <w:r w:rsidR="009D109D">
        <w:t xml:space="preserve"> </w:t>
      </w:r>
      <w:r w:rsidR="004C4DC6">
        <w:t>16</w:t>
      </w:r>
      <w:r w:rsidRPr="00303A6C">
        <w:t xml:space="preserve"> balsavimo raštu balsų skaičiavimo komisijos 2019 m. balandžio 2</w:t>
      </w:r>
      <w:r w:rsidR="00C715A1">
        <w:t>3</w:t>
      </w:r>
      <w:r w:rsidRPr="00303A6C">
        <w:t xml:space="preserve"> d. posėdžio protokolą Nr. 53-4-2</w:t>
      </w:r>
      <w:r w:rsidR="00C715A1">
        <w:t>9</w:t>
      </w:r>
      <w:r w:rsidR="004C4DC6">
        <w:t>1</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9D109D">
        <w:t>Kranto 2-ojoje</w:t>
      </w:r>
      <w:r w:rsidR="00C715A1">
        <w:t xml:space="preserve"> g. </w:t>
      </w:r>
      <w:r w:rsidR="004C4DC6">
        <w:t>16</w:t>
      </w:r>
      <w:r w:rsidRPr="00303A6C">
        <w:t xml:space="preserve"> (namo naudingasis plotas – </w:t>
      </w:r>
      <w:r w:rsidR="004C4DC6">
        <w:t>106,97</w:t>
      </w:r>
      <w:r w:rsidRPr="00303A6C">
        <w:t xml:space="preserve"> kv. m, gyvenamosios paskirties patalpų skaičius – </w:t>
      </w:r>
      <w:r w:rsidR="004C4DC6">
        <w:t>3</w:t>
      </w:r>
      <w:r w:rsidR="00C715A1">
        <w:t>)</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9D109D">
        <w:t>Kranto 2-ojoje</w:t>
      </w:r>
      <w:r w:rsidR="00C715A1">
        <w:t xml:space="preserve"> g. </w:t>
      </w:r>
      <w:r w:rsidR="004C4DC6">
        <w:t>16</w:t>
      </w:r>
      <w:r w:rsidR="00C715A1">
        <w:t xml:space="preserve"> </w:t>
      </w:r>
      <w:r w:rsidRPr="00303A6C">
        <w:t>bendrojo naudojimo objektų administravimo tarifas – 0,0261 Eur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59" w:rsidRDefault="00AA7A59">
      <w:r>
        <w:separator/>
      </w:r>
    </w:p>
  </w:endnote>
  <w:endnote w:type="continuationSeparator" w:id="0">
    <w:p w:rsidR="00AA7A59" w:rsidRDefault="00AA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59" w:rsidRDefault="00AA7A59">
      <w:pPr>
        <w:pStyle w:val="Porat"/>
        <w:spacing w:before="240"/>
      </w:pPr>
    </w:p>
  </w:footnote>
  <w:footnote w:type="continuationSeparator" w:id="0">
    <w:p w:rsidR="00AA7A59" w:rsidRDefault="00AA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1276ED"/>
    <w:rsid w:val="001455F7"/>
    <w:rsid w:val="001A1D02"/>
    <w:rsid w:val="002C02E4"/>
    <w:rsid w:val="002D0285"/>
    <w:rsid w:val="002F7319"/>
    <w:rsid w:val="00303A6C"/>
    <w:rsid w:val="0031058C"/>
    <w:rsid w:val="00363F96"/>
    <w:rsid w:val="003820E4"/>
    <w:rsid w:val="003C15A0"/>
    <w:rsid w:val="004116A3"/>
    <w:rsid w:val="0042691A"/>
    <w:rsid w:val="00426A63"/>
    <w:rsid w:val="00452952"/>
    <w:rsid w:val="00472F76"/>
    <w:rsid w:val="004A0872"/>
    <w:rsid w:val="004A2345"/>
    <w:rsid w:val="004B29EB"/>
    <w:rsid w:val="004C2536"/>
    <w:rsid w:val="004C4DC6"/>
    <w:rsid w:val="004C56FD"/>
    <w:rsid w:val="00513A0C"/>
    <w:rsid w:val="005529E6"/>
    <w:rsid w:val="005C37B2"/>
    <w:rsid w:val="005D09CC"/>
    <w:rsid w:val="005E0B5E"/>
    <w:rsid w:val="005F7D81"/>
    <w:rsid w:val="00606F0C"/>
    <w:rsid w:val="00657764"/>
    <w:rsid w:val="006D3336"/>
    <w:rsid w:val="007131E0"/>
    <w:rsid w:val="0076077A"/>
    <w:rsid w:val="007641B0"/>
    <w:rsid w:val="008019AF"/>
    <w:rsid w:val="00844EB4"/>
    <w:rsid w:val="008A22C3"/>
    <w:rsid w:val="008B6BD4"/>
    <w:rsid w:val="008D0198"/>
    <w:rsid w:val="009973C6"/>
    <w:rsid w:val="009B0A55"/>
    <w:rsid w:val="009B3CF1"/>
    <w:rsid w:val="009B6960"/>
    <w:rsid w:val="009D109D"/>
    <w:rsid w:val="009F4E26"/>
    <w:rsid w:val="00A006F5"/>
    <w:rsid w:val="00A06A95"/>
    <w:rsid w:val="00A15B24"/>
    <w:rsid w:val="00A276C6"/>
    <w:rsid w:val="00A65EA0"/>
    <w:rsid w:val="00AA7A59"/>
    <w:rsid w:val="00AB6A55"/>
    <w:rsid w:val="00AF778B"/>
    <w:rsid w:val="00B408EA"/>
    <w:rsid w:val="00C42C29"/>
    <w:rsid w:val="00C715A1"/>
    <w:rsid w:val="00CC76CF"/>
    <w:rsid w:val="00CD1EE7"/>
    <w:rsid w:val="00CE3DCB"/>
    <w:rsid w:val="00D06F30"/>
    <w:rsid w:val="00D82164"/>
    <w:rsid w:val="00F406E1"/>
    <w:rsid w:val="00F5541C"/>
    <w:rsid w:val="00F972A6"/>
    <w:rsid w:val="00FB2270"/>
    <w:rsid w:val="00FB313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4BFE1"/>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298</Words>
  <Characters>1955</Characters>
  <Application>Microsoft Office Word</Application>
  <DocSecurity>0</DocSecurity>
  <Lines>45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2019-04-29   ĮSAKYMAS   Nr.</dc:title>
  <dc:subject>DĖL DAUGIABUČIO NAMO KRANTO 2-OJOJE G. 16 BENDROJO NAUDOJIMO OBJEKTŲ ADMINISTRATORIAUS SKYRIMO</dc:subject>
  <dc:creator>Daugiabučių namų administravimo ir renovavimo skyrius</dc:creator>
  <cp:keywords/>
  <dc:description/>
  <cp:lastModifiedBy>Rasa Pakėnienė</cp:lastModifiedBy>
  <cp:revision>2</cp:revision>
  <cp:lastPrinted>2019-04-29T12:40:00Z</cp:lastPrinted>
  <dcterms:created xsi:type="dcterms:W3CDTF">2019-04-29T12:41:00Z</dcterms:created>
  <dcterms:modified xsi:type="dcterms:W3CDTF">2019-04-29T12:41:00Z</dcterms:modified>
</cp:coreProperties>
</file>