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A541F4" w:rsidRDefault="00B56990">
      <w:pPr>
        <w:rPr>
          <w:rFonts w:ascii="Times New Roman" w:hAnsi="Times New Roman" w:cs="Times New Roman"/>
          <w:sz w:val="24"/>
          <w:szCs w:val="24"/>
        </w:rPr>
      </w:pPr>
    </w:p>
    <w:p w:rsidR="00543EC9" w:rsidRDefault="00A541F4" w:rsidP="00A54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F4">
        <w:rPr>
          <w:rFonts w:ascii="Times New Roman" w:hAnsi="Times New Roman" w:cs="Times New Roman"/>
          <w:b/>
          <w:sz w:val="24"/>
          <w:szCs w:val="24"/>
        </w:rPr>
        <w:t>INFORMACIJA APIE PRADEDAMĄ PIRKIMĄ</w:t>
      </w:r>
    </w:p>
    <w:p w:rsidR="00A541F4" w:rsidRPr="00A541F4" w:rsidRDefault="00A541F4" w:rsidP="00A54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A541F4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A541F4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A541F4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A541F4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A54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F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541F4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 </w:t>
      </w:r>
      <w:r w:rsidR="00E83A2F" w:rsidRPr="00E83A2F">
        <w:rPr>
          <w:rFonts w:ascii="Times New Roman" w:hAnsi="Times New Roman" w:cs="Times New Roman"/>
          <w:sz w:val="24"/>
          <w:szCs w:val="24"/>
        </w:rPr>
        <w:t xml:space="preserve">Kauno miesto savivaldybės darbuotojų mokymų organizavimo ir vykdymo paslaugų </w:t>
      </w:r>
      <w:r w:rsidR="00E83A2F">
        <w:rPr>
          <w:rFonts w:ascii="Times New Roman" w:hAnsi="Times New Roman" w:cs="Times New Roman"/>
          <w:sz w:val="24"/>
          <w:szCs w:val="24"/>
        </w:rPr>
        <w:t>pirkimas</w:t>
      </w:r>
    </w:p>
    <w:p w:rsidR="00AF2515" w:rsidRDefault="00543EC9" w:rsidP="00AB756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</w:t>
      </w:r>
      <w:r w:rsidR="00424292" w:rsidRPr="00A541F4">
        <w:rPr>
          <w:rFonts w:ascii="Times New Roman" w:hAnsi="Times New Roman" w:cs="Times New Roman"/>
          <w:sz w:val="24"/>
          <w:szCs w:val="24"/>
        </w:rPr>
        <w:t xml:space="preserve">Perkamos paslaugos – </w:t>
      </w:r>
      <w:r w:rsidR="00AF2515" w:rsidRPr="00AF2515">
        <w:rPr>
          <w:rFonts w:ascii="Times New Roman" w:hAnsi="Times New Roman" w:cs="Times New Roman"/>
          <w:bCs/>
          <w:sz w:val="24"/>
          <w:szCs w:val="24"/>
        </w:rPr>
        <w:t>Kauno miesto savivaldybės darbuotojų mokymų organizavimo ir vykdymo paslaugos</w:t>
      </w:r>
      <w:r w:rsidR="00AF2515" w:rsidRPr="00AF2515">
        <w:rPr>
          <w:rFonts w:ascii="Times New Roman" w:hAnsi="Times New Roman" w:cs="Times New Roman"/>
          <w:sz w:val="24"/>
          <w:szCs w:val="24"/>
        </w:rPr>
        <w:t xml:space="preserve">, apimančios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mokymų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programų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lektorių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paslaugas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patalpų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ir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įrangos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nuomos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paslaugas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maitinimo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mokymų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metu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paslaugas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dalyvių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apgyvendinimo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paslaugas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mokymų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administravimo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, ir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kitas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su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mokymų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organizavimu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susijusias</w:t>
      </w:r>
      <w:proofErr w:type="spellEnd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F2515" w:rsidRPr="00AF2515">
        <w:rPr>
          <w:rFonts w:ascii="Times New Roman" w:hAnsi="Times New Roman" w:cs="Times New Roman"/>
          <w:sz w:val="24"/>
          <w:szCs w:val="24"/>
          <w:lang w:val="en-GB"/>
        </w:rPr>
        <w:t>paslaugas</w:t>
      </w:r>
      <w:proofErr w:type="spellEnd"/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</w:t>
      </w:r>
      <w:r w:rsidR="00AB7569" w:rsidRPr="00A541F4">
        <w:rPr>
          <w:rFonts w:ascii="Times New Roman" w:hAnsi="Times New Roman" w:cs="Times New Roman"/>
          <w:sz w:val="24"/>
          <w:szCs w:val="24"/>
        </w:rPr>
        <w:t>Paslaugos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 </w:t>
      </w:r>
      <w:r w:rsidR="00F4519D">
        <w:rPr>
          <w:rFonts w:ascii="Times New Roman" w:hAnsi="Times New Roman" w:cs="Times New Roman"/>
          <w:sz w:val="24"/>
          <w:szCs w:val="24"/>
        </w:rPr>
        <w:t>Apklausos procedūra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A541F4">
        <w:rPr>
          <w:rFonts w:ascii="Times New Roman" w:hAnsi="Times New Roman" w:cs="Times New Roman"/>
          <w:sz w:val="24"/>
          <w:szCs w:val="24"/>
        </w:rPr>
        <w:t xml:space="preserve">:  </w:t>
      </w:r>
      <w:r w:rsidR="00B94894">
        <w:rPr>
          <w:rFonts w:ascii="Times New Roman" w:hAnsi="Times New Roman" w:cs="Times New Roman"/>
          <w:sz w:val="24"/>
          <w:szCs w:val="24"/>
        </w:rPr>
        <w:t>Apie pirkim neskelbiama. P</w:t>
      </w:r>
      <w:r w:rsidR="00B94894" w:rsidRPr="00B94894">
        <w:rPr>
          <w:rFonts w:ascii="Times New Roman" w:hAnsi="Times New Roman" w:cs="Times New Roman"/>
          <w:sz w:val="24"/>
          <w:szCs w:val="24"/>
        </w:rPr>
        <w:t>irkimas atliekamas, vadovaujantis LR Viešųjų pirkimų įstatymo 92 straipsnio 6 dalies 2 punktu.</w:t>
      </w:r>
    </w:p>
    <w:p w:rsidR="00543EC9" w:rsidRPr="00A541F4" w:rsidRDefault="00543EC9" w:rsidP="00543EC9">
      <w:pPr>
        <w:rPr>
          <w:rFonts w:ascii="Times New Roman" w:hAnsi="Times New Roman" w:cs="Times New Roman"/>
          <w:sz w:val="24"/>
          <w:szCs w:val="24"/>
        </w:rPr>
      </w:pPr>
    </w:p>
    <w:p w:rsidR="002A5EC3" w:rsidRPr="00A541F4" w:rsidRDefault="002A5EC3" w:rsidP="00543E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A541F4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176ACB"/>
    <w:rsid w:val="002A5EC3"/>
    <w:rsid w:val="00424292"/>
    <w:rsid w:val="00516BAE"/>
    <w:rsid w:val="00536597"/>
    <w:rsid w:val="00543EC9"/>
    <w:rsid w:val="00641132"/>
    <w:rsid w:val="00953C6E"/>
    <w:rsid w:val="00A541F4"/>
    <w:rsid w:val="00AB7569"/>
    <w:rsid w:val="00AF2515"/>
    <w:rsid w:val="00B56990"/>
    <w:rsid w:val="00B94894"/>
    <w:rsid w:val="00BA1B9E"/>
    <w:rsid w:val="00BE1AA4"/>
    <w:rsid w:val="00E83A2F"/>
    <w:rsid w:val="00EA3264"/>
    <w:rsid w:val="00EE45E3"/>
    <w:rsid w:val="00F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4A24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6</cp:revision>
  <dcterms:created xsi:type="dcterms:W3CDTF">2017-06-26T15:55:00Z</dcterms:created>
  <dcterms:modified xsi:type="dcterms:W3CDTF">2017-06-26T15:58:00Z</dcterms:modified>
</cp:coreProperties>
</file>